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327E" w14:textId="77777777" w:rsidR="00C801D4" w:rsidRPr="00A60C3E" w:rsidRDefault="00C801D4" w:rsidP="00C801D4">
      <w:pPr>
        <w:jc w:val="center"/>
        <w:rPr>
          <w:rFonts w:ascii="Arial" w:hAnsi="Arial"/>
          <w:b/>
          <w:sz w:val="24"/>
        </w:rPr>
      </w:pPr>
      <w:r w:rsidRPr="00A60C3E">
        <w:rPr>
          <w:rFonts w:ascii="Arial" w:hAnsi="Arial"/>
          <w:b/>
          <w:sz w:val="24"/>
        </w:rPr>
        <w:t>THE NORFOLK COUNTY COUNCIL</w:t>
      </w:r>
      <w:bookmarkStart w:id="0" w:name="_Hlk24028990"/>
    </w:p>
    <w:p w14:paraId="4EEE4981" w14:textId="17505951" w:rsidR="00C801D4" w:rsidRPr="00A60C3E" w:rsidRDefault="00C801D4" w:rsidP="00C801D4">
      <w:pPr>
        <w:jc w:val="center"/>
        <w:rPr>
          <w:rFonts w:ascii="Arial" w:hAnsi="Arial"/>
          <w:b/>
          <w:sz w:val="24"/>
          <w:u w:val="single"/>
        </w:rPr>
      </w:pPr>
      <w:r w:rsidRPr="00A60C3E">
        <w:rPr>
          <w:rFonts w:ascii="Arial" w:hAnsi="Arial"/>
          <w:b/>
          <w:sz w:val="24"/>
          <w:u w:val="single"/>
        </w:rPr>
        <w:t>WATTON, MARKET PLACE AREA - TRAFFIC ORDERS 2022</w:t>
      </w:r>
    </w:p>
    <w:p w14:paraId="173322E1" w14:textId="04C9E1A0" w:rsidR="00C801D4" w:rsidRDefault="00C801D4" w:rsidP="00C801D4">
      <w:pPr>
        <w:rPr>
          <w:rFonts w:ascii="Arial" w:hAnsi="Arial"/>
          <w:b/>
          <w:sz w:val="24"/>
          <w:u w:val="single"/>
        </w:rPr>
      </w:pPr>
    </w:p>
    <w:p w14:paraId="7BD831D7" w14:textId="77777777" w:rsidR="00426194" w:rsidRPr="00D52977" w:rsidRDefault="00426194" w:rsidP="00426194">
      <w:pPr>
        <w:jc w:val="both"/>
        <w:rPr>
          <w:rFonts w:ascii="Arial" w:hAnsi="Arial" w:cs="Arial"/>
          <w:sz w:val="24"/>
          <w:szCs w:val="24"/>
        </w:rPr>
      </w:pPr>
      <w:r w:rsidRPr="00992581">
        <w:rPr>
          <w:rFonts w:ascii="Arial" w:hAnsi="Arial"/>
          <w:sz w:val="24"/>
        </w:rPr>
        <w:t xml:space="preserve">The Norfolk County Council has made the </w:t>
      </w:r>
      <w:r w:rsidRPr="00D52977">
        <w:rPr>
          <w:rFonts w:ascii="Arial" w:hAnsi="Arial" w:cs="Arial"/>
          <w:sz w:val="24"/>
          <w:szCs w:val="24"/>
        </w:rPr>
        <w:t xml:space="preserve">following two Orders under the Road Traffic Regulation Act 1984 and the Traffic Management Act 2004 </w:t>
      </w:r>
      <w:r>
        <w:rPr>
          <w:rFonts w:ascii="Arial" w:hAnsi="Arial" w:cs="Arial"/>
          <w:sz w:val="24"/>
          <w:szCs w:val="24"/>
        </w:rPr>
        <w:t>on 25</w:t>
      </w:r>
      <w:r w:rsidRPr="00B02C89">
        <w:rPr>
          <w:rFonts w:ascii="Arial" w:hAnsi="Arial" w:cs="Arial"/>
          <w:sz w:val="24"/>
          <w:szCs w:val="24"/>
          <w:vertAlign w:val="superscript"/>
        </w:rPr>
        <w:t>th</w:t>
      </w:r>
      <w:r>
        <w:rPr>
          <w:rFonts w:ascii="Arial" w:hAnsi="Arial" w:cs="Arial"/>
          <w:sz w:val="24"/>
          <w:szCs w:val="24"/>
        </w:rPr>
        <w:t xml:space="preserve"> May 2022 which come into operation on 30</w:t>
      </w:r>
      <w:r w:rsidRPr="00B02C89">
        <w:rPr>
          <w:rFonts w:ascii="Arial" w:hAnsi="Arial" w:cs="Arial"/>
          <w:sz w:val="24"/>
          <w:szCs w:val="24"/>
          <w:vertAlign w:val="superscript"/>
        </w:rPr>
        <w:t>th</w:t>
      </w:r>
      <w:r>
        <w:rPr>
          <w:rFonts w:ascii="Arial" w:hAnsi="Arial" w:cs="Arial"/>
          <w:sz w:val="24"/>
          <w:szCs w:val="24"/>
        </w:rPr>
        <w:t xml:space="preserve"> May 2022, </w:t>
      </w:r>
      <w:r w:rsidRPr="00D52977">
        <w:rPr>
          <w:rFonts w:ascii="Arial" w:hAnsi="Arial" w:cs="Arial"/>
          <w:sz w:val="24"/>
          <w:szCs w:val="24"/>
        </w:rPr>
        <w:t xml:space="preserve">the effects of which </w:t>
      </w:r>
      <w:r>
        <w:rPr>
          <w:rFonts w:ascii="Arial" w:hAnsi="Arial" w:cs="Arial"/>
          <w:sz w:val="24"/>
          <w:szCs w:val="24"/>
        </w:rPr>
        <w:t>are</w:t>
      </w:r>
      <w:r w:rsidRPr="00D52977">
        <w:rPr>
          <w:rFonts w:ascii="Arial" w:hAnsi="Arial" w:cs="Arial"/>
          <w:sz w:val="24"/>
          <w:szCs w:val="24"/>
        </w:rPr>
        <w:t xml:space="preserve"> as follows:-</w:t>
      </w:r>
    </w:p>
    <w:p w14:paraId="7895B8BD" w14:textId="77777777" w:rsidR="00426194" w:rsidRDefault="00426194" w:rsidP="00C801D4">
      <w:pPr>
        <w:rPr>
          <w:rFonts w:ascii="Arial" w:hAnsi="Arial"/>
          <w:b/>
          <w:sz w:val="24"/>
          <w:u w:val="single"/>
        </w:rPr>
      </w:pPr>
    </w:p>
    <w:bookmarkEnd w:id="0"/>
    <w:p w14:paraId="50810648" w14:textId="3285656C" w:rsidR="00773796" w:rsidRPr="00A60C3E" w:rsidRDefault="00C801D4" w:rsidP="00C801D4">
      <w:pPr>
        <w:rPr>
          <w:rFonts w:ascii="Arial" w:hAnsi="Arial"/>
          <w:b/>
          <w:sz w:val="24"/>
        </w:rPr>
      </w:pPr>
      <w:r w:rsidRPr="00A60C3E">
        <w:rPr>
          <w:rFonts w:ascii="Arial" w:hAnsi="Arial"/>
          <w:b/>
          <w:sz w:val="24"/>
        </w:rPr>
        <w:t>The Norfolk County Council</w:t>
      </w:r>
    </w:p>
    <w:p w14:paraId="00DAD4B2" w14:textId="37BDAFAD" w:rsidR="00773796" w:rsidRPr="00A60C3E" w:rsidRDefault="00C801D4" w:rsidP="00C801D4">
      <w:pPr>
        <w:rPr>
          <w:rFonts w:ascii="Arial" w:hAnsi="Arial"/>
          <w:b/>
          <w:sz w:val="24"/>
        </w:rPr>
      </w:pPr>
      <w:r w:rsidRPr="00A60C3E">
        <w:rPr>
          <w:rFonts w:ascii="Arial" w:hAnsi="Arial"/>
          <w:b/>
          <w:sz w:val="24"/>
        </w:rPr>
        <w:t>(Watton, High Street, Middle Street) (Prohibition of Waiting</w:t>
      </w:r>
    </w:p>
    <w:p w14:paraId="0DE23E26" w14:textId="77777777" w:rsidR="00C801D4" w:rsidRPr="00A60C3E" w:rsidRDefault="00C801D4" w:rsidP="00C801D4">
      <w:pPr>
        <w:rPr>
          <w:rFonts w:ascii="Arial" w:hAnsi="Arial"/>
          <w:b/>
          <w:sz w:val="24"/>
          <w:u w:val="single"/>
        </w:rPr>
      </w:pPr>
      <w:r w:rsidRPr="00A60C3E">
        <w:rPr>
          <w:rFonts w:ascii="Arial" w:hAnsi="Arial"/>
          <w:b/>
          <w:sz w:val="24"/>
          <w:u w:val="single"/>
        </w:rPr>
        <w:t>and Prohibition of Loading and Unloading) – Restricted Zone Order 2022</w:t>
      </w:r>
    </w:p>
    <w:p w14:paraId="4E6AE058" w14:textId="77777777" w:rsidR="00773796" w:rsidRPr="00A60C3E" w:rsidRDefault="00773796" w:rsidP="00773796">
      <w:pPr>
        <w:rPr>
          <w:rFonts w:ascii="Arial" w:hAnsi="Arial"/>
          <w:sz w:val="24"/>
        </w:rPr>
      </w:pPr>
    </w:p>
    <w:p w14:paraId="6FE49396" w14:textId="04CCF646" w:rsidR="00372DB6" w:rsidRPr="00A60C3E" w:rsidRDefault="00B02C89" w:rsidP="00372DB6">
      <w:pPr>
        <w:jc w:val="both"/>
        <w:rPr>
          <w:rFonts w:ascii="Arial" w:hAnsi="Arial" w:cs="Arial"/>
          <w:sz w:val="24"/>
          <w:szCs w:val="24"/>
        </w:rPr>
      </w:pPr>
      <w:bookmarkStart w:id="1" w:name="_Hlk25916367"/>
      <w:r>
        <w:rPr>
          <w:rFonts w:ascii="Arial" w:hAnsi="Arial" w:cs="Arial"/>
          <w:sz w:val="24"/>
          <w:szCs w:val="24"/>
        </w:rPr>
        <w:t>amends</w:t>
      </w:r>
      <w:r w:rsidR="00290F09" w:rsidRPr="00A60C3E">
        <w:rPr>
          <w:rFonts w:ascii="Arial" w:hAnsi="Arial" w:cs="Arial"/>
          <w:sz w:val="24"/>
          <w:szCs w:val="24"/>
        </w:rPr>
        <w:t xml:space="preserve"> the parking and loading restrictions</w:t>
      </w:r>
      <w:r w:rsidR="00452239" w:rsidRPr="00A60C3E">
        <w:rPr>
          <w:rFonts w:ascii="Arial" w:hAnsi="Arial" w:cs="Arial"/>
          <w:sz w:val="24"/>
          <w:szCs w:val="24"/>
        </w:rPr>
        <w:t xml:space="preserve"> </w:t>
      </w:r>
      <w:r w:rsidR="00831181" w:rsidRPr="00A60C3E">
        <w:rPr>
          <w:rFonts w:ascii="Arial" w:hAnsi="Arial" w:cs="Arial"/>
          <w:sz w:val="24"/>
          <w:szCs w:val="24"/>
        </w:rPr>
        <w:t xml:space="preserve">along the lengths of road </w:t>
      </w:r>
      <w:r w:rsidR="00452239" w:rsidRPr="00A60C3E">
        <w:rPr>
          <w:rFonts w:ascii="Arial" w:hAnsi="Arial" w:cs="Arial"/>
          <w:sz w:val="24"/>
          <w:szCs w:val="24"/>
        </w:rPr>
        <w:t>specified in Schedule</w:t>
      </w:r>
      <w:r w:rsidR="005E5056" w:rsidRPr="00A60C3E">
        <w:rPr>
          <w:rFonts w:ascii="Arial" w:hAnsi="Arial" w:cs="Arial"/>
          <w:sz w:val="24"/>
          <w:szCs w:val="24"/>
        </w:rPr>
        <w:t xml:space="preserve"> 1</w:t>
      </w:r>
      <w:r w:rsidR="008479E0" w:rsidRPr="00A60C3E">
        <w:rPr>
          <w:rFonts w:ascii="Arial" w:hAnsi="Arial" w:cs="Arial"/>
          <w:sz w:val="24"/>
          <w:szCs w:val="24"/>
        </w:rPr>
        <w:t xml:space="preserve"> belo</w:t>
      </w:r>
      <w:r w:rsidR="00D85DDD" w:rsidRPr="00A60C3E">
        <w:rPr>
          <w:rFonts w:ascii="Arial" w:hAnsi="Arial" w:cs="Arial"/>
          <w:sz w:val="24"/>
          <w:szCs w:val="24"/>
        </w:rPr>
        <w:t>w</w:t>
      </w:r>
      <w:r w:rsidR="00773796" w:rsidRPr="00A60C3E">
        <w:rPr>
          <w:rFonts w:ascii="Arial" w:hAnsi="Arial" w:cs="Arial"/>
          <w:sz w:val="24"/>
          <w:szCs w:val="24"/>
        </w:rPr>
        <w:t xml:space="preserve"> and</w:t>
      </w:r>
      <w:r w:rsidR="00372DB6" w:rsidRPr="00A60C3E">
        <w:rPr>
          <w:rFonts w:ascii="Arial" w:hAnsi="Arial" w:cs="Arial"/>
          <w:sz w:val="24"/>
          <w:szCs w:val="24"/>
        </w:rPr>
        <w:t xml:space="preserve"> </w:t>
      </w:r>
      <w:r w:rsidR="00CD10A4" w:rsidRPr="00A60C3E">
        <w:rPr>
          <w:rFonts w:ascii="Arial" w:hAnsi="Arial" w:cs="Arial"/>
          <w:sz w:val="24"/>
          <w:szCs w:val="24"/>
        </w:rPr>
        <w:t>include</w:t>
      </w:r>
      <w:r w:rsidR="00372DB6" w:rsidRPr="00A60C3E">
        <w:rPr>
          <w:rFonts w:ascii="Arial" w:hAnsi="Arial" w:cs="Arial"/>
          <w:sz w:val="24"/>
          <w:szCs w:val="24"/>
        </w:rPr>
        <w:t>:-</w:t>
      </w:r>
    </w:p>
    <w:p w14:paraId="02BAE046" w14:textId="77777777" w:rsidR="00372DB6" w:rsidRPr="00A60C3E" w:rsidRDefault="00372DB6" w:rsidP="00372DB6">
      <w:pPr>
        <w:jc w:val="both"/>
        <w:rPr>
          <w:rFonts w:ascii="Arial" w:hAnsi="Arial" w:cs="Arial"/>
          <w:sz w:val="24"/>
          <w:szCs w:val="24"/>
        </w:rPr>
      </w:pPr>
    </w:p>
    <w:p w14:paraId="5899B51A" w14:textId="31014949" w:rsidR="00773796" w:rsidRPr="00A60C3E" w:rsidRDefault="00372DB6" w:rsidP="00372DB6">
      <w:pPr>
        <w:ind w:left="576" w:hanging="576"/>
        <w:jc w:val="both"/>
        <w:rPr>
          <w:rFonts w:ascii="Arial" w:hAnsi="Arial" w:cs="Arial"/>
          <w:sz w:val="24"/>
          <w:szCs w:val="24"/>
        </w:rPr>
      </w:pPr>
      <w:r w:rsidRPr="00A60C3E">
        <w:rPr>
          <w:rFonts w:ascii="Arial" w:hAnsi="Arial" w:cs="Arial"/>
          <w:sz w:val="24"/>
          <w:szCs w:val="24"/>
        </w:rPr>
        <w:t>(i)</w:t>
      </w:r>
      <w:r w:rsidRPr="00A60C3E">
        <w:rPr>
          <w:rFonts w:ascii="Arial" w:hAnsi="Arial" w:cs="Arial"/>
          <w:sz w:val="24"/>
          <w:szCs w:val="24"/>
        </w:rPr>
        <w:tab/>
      </w:r>
      <w:r w:rsidR="00CD10A4" w:rsidRPr="00A60C3E">
        <w:rPr>
          <w:rFonts w:ascii="Arial" w:hAnsi="Arial" w:cs="Arial"/>
          <w:sz w:val="24"/>
          <w:szCs w:val="24"/>
        </w:rPr>
        <w:t xml:space="preserve">exemptions </w:t>
      </w:r>
      <w:r w:rsidRPr="00A60C3E">
        <w:rPr>
          <w:rFonts w:ascii="Arial" w:hAnsi="Arial" w:cs="Arial"/>
          <w:sz w:val="24"/>
          <w:szCs w:val="24"/>
        </w:rPr>
        <w:t xml:space="preserve">for </w:t>
      </w:r>
      <w:r w:rsidR="00CD10A4" w:rsidRPr="00A60C3E">
        <w:rPr>
          <w:rFonts w:ascii="Arial" w:hAnsi="Arial" w:cs="Arial"/>
          <w:sz w:val="24"/>
          <w:szCs w:val="24"/>
        </w:rPr>
        <w:t>Market Traders setting up their stalls within those hours</w:t>
      </w:r>
      <w:r w:rsidRPr="00A60C3E">
        <w:rPr>
          <w:rFonts w:ascii="Arial" w:hAnsi="Arial" w:cs="Arial"/>
          <w:sz w:val="24"/>
          <w:szCs w:val="24"/>
        </w:rPr>
        <w:t>; and</w:t>
      </w:r>
    </w:p>
    <w:p w14:paraId="19654DA3" w14:textId="77777777" w:rsidR="00372DB6" w:rsidRPr="00A60C3E" w:rsidRDefault="00372DB6" w:rsidP="00372DB6">
      <w:pPr>
        <w:ind w:left="576" w:hanging="576"/>
        <w:jc w:val="both"/>
        <w:rPr>
          <w:rFonts w:ascii="Arial" w:hAnsi="Arial" w:cs="Arial"/>
          <w:sz w:val="24"/>
          <w:szCs w:val="24"/>
        </w:rPr>
      </w:pPr>
    </w:p>
    <w:p w14:paraId="2A77908B" w14:textId="55CF06E1" w:rsidR="00372DB6" w:rsidRPr="00A60C3E" w:rsidRDefault="00372DB6" w:rsidP="00372DB6">
      <w:pPr>
        <w:ind w:left="576" w:hanging="576"/>
        <w:jc w:val="both"/>
        <w:rPr>
          <w:rFonts w:ascii="Arial" w:hAnsi="Arial" w:cs="Arial"/>
          <w:sz w:val="24"/>
          <w:szCs w:val="24"/>
        </w:rPr>
      </w:pPr>
      <w:r w:rsidRPr="00A60C3E">
        <w:rPr>
          <w:rFonts w:ascii="Arial" w:hAnsi="Arial" w:cs="Arial"/>
          <w:sz w:val="24"/>
          <w:szCs w:val="24"/>
        </w:rPr>
        <w:t>(ii)</w:t>
      </w:r>
      <w:r w:rsidRPr="00A60C3E">
        <w:rPr>
          <w:rFonts w:ascii="Arial" w:hAnsi="Arial" w:cs="Arial"/>
          <w:sz w:val="24"/>
          <w:szCs w:val="24"/>
        </w:rPr>
        <w:tab/>
        <w:t xml:space="preserve">vehicles requiring access to properties </w:t>
      </w:r>
      <w:r w:rsidR="00520023" w:rsidRPr="00A60C3E">
        <w:rPr>
          <w:rFonts w:ascii="Arial" w:hAnsi="Arial" w:cs="Arial"/>
          <w:sz w:val="24"/>
          <w:szCs w:val="24"/>
        </w:rPr>
        <w:t>in The Mews situated off Dereham Road.</w:t>
      </w:r>
    </w:p>
    <w:p w14:paraId="61B3ED61" w14:textId="5B53BA4B" w:rsidR="00773796" w:rsidRPr="00A60C3E" w:rsidRDefault="00773796" w:rsidP="00372DB6">
      <w:pPr>
        <w:jc w:val="both"/>
        <w:rPr>
          <w:rFonts w:ascii="Arial" w:hAnsi="Arial"/>
          <w:sz w:val="24"/>
        </w:rPr>
      </w:pPr>
    </w:p>
    <w:p w14:paraId="4F074538" w14:textId="0F8D2D76" w:rsidR="00773796" w:rsidRPr="00A60C3E" w:rsidRDefault="00773796" w:rsidP="00372DB6">
      <w:pPr>
        <w:jc w:val="both"/>
        <w:rPr>
          <w:rFonts w:ascii="Arial" w:hAnsi="Arial"/>
          <w:sz w:val="24"/>
        </w:rPr>
      </w:pPr>
      <w:r w:rsidRPr="00A60C3E">
        <w:rPr>
          <w:rFonts w:ascii="Arial" w:hAnsi="Arial"/>
          <w:sz w:val="24"/>
        </w:rPr>
        <w:t>The County of Norfolk (Watton, Various Roads)</w:t>
      </w:r>
      <w:r w:rsidR="00AC3B26" w:rsidRPr="00A60C3E">
        <w:rPr>
          <w:rFonts w:ascii="Arial" w:hAnsi="Arial"/>
          <w:sz w:val="24"/>
        </w:rPr>
        <w:t xml:space="preserve"> </w:t>
      </w:r>
      <w:r w:rsidRPr="00A60C3E">
        <w:rPr>
          <w:rFonts w:ascii="Arial" w:hAnsi="Arial"/>
          <w:sz w:val="24"/>
        </w:rPr>
        <w:t xml:space="preserve">(Prohibition of Waiting) Order 2014 </w:t>
      </w:r>
      <w:r w:rsidR="00B02C89">
        <w:rPr>
          <w:rFonts w:ascii="Arial" w:hAnsi="Arial"/>
          <w:sz w:val="24"/>
        </w:rPr>
        <w:t>is</w:t>
      </w:r>
      <w:r w:rsidRPr="00A60C3E">
        <w:rPr>
          <w:rFonts w:ascii="Arial" w:hAnsi="Arial"/>
          <w:sz w:val="24"/>
        </w:rPr>
        <w:t xml:space="preserve"> amended by the deletion of all references to the B1108 High Street/Brandon Road and U33183 Middle Street as set out in Schedule 1 below.</w:t>
      </w:r>
    </w:p>
    <w:p w14:paraId="48307126" w14:textId="77777777" w:rsidR="00C801D4" w:rsidRPr="00A60C3E" w:rsidRDefault="00C801D4" w:rsidP="00C801D4">
      <w:pPr>
        <w:rPr>
          <w:rFonts w:ascii="Arial" w:hAnsi="Arial"/>
          <w:b/>
          <w:sz w:val="24"/>
        </w:rPr>
      </w:pPr>
    </w:p>
    <w:p w14:paraId="43664BEB" w14:textId="77777777" w:rsidR="006A6BDF" w:rsidRPr="00A60C3E" w:rsidRDefault="00C801D4" w:rsidP="00C801D4">
      <w:pPr>
        <w:rPr>
          <w:rFonts w:ascii="Arial" w:hAnsi="Arial"/>
          <w:b/>
          <w:sz w:val="24"/>
        </w:rPr>
      </w:pPr>
      <w:r w:rsidRPr="00A60C3E">
        <w:rPr>
          <w:rFonts w:ascii="Arial" w:hAnsi="Arial"/>
          <w:b/>
          <w:sz w:val="24"/>
        </w:rPr>
        <w:t>The Norfolk County Council (Watton, Various Roads)</w:t>
      </w:r>
    </w:p>
    <w:p w14:paraId="3D9495BB" w14:textId="171D42B7" w:rsidR="00C801D4" w:rsidRPr="00A60C3E" w:rsidRDefault="006A6BDF" w:rsidP="00C801D4">
      <w:pPr>
        <w:rPr>
          <w:rFonts w:ascii="Arial" w:hAnsi="Arial"/>
          <w:sz w:val="24"/>
        </w:rPr>
      </w:pPr>
      <w:r w:rsidRPr="00A60C3E">
        <w:rPr>
          <w:rFonts w:ascii="Arial" w:hAnsi="Arial"/>
          <w:b/>
          <w:sz w:val="24"/>
          <w:u w:val="single"/>
        </w:rPr>
        <w:t>St</w:t>
      </w:r>
      <w:r w:rsidR="00C801D4" w:rsidRPr="00A60C3E">
        <w:rPr>
          <w:rFonts w:ascii="Arial" w:hAnsi="Arial"/>
          <w:b/>
          <w:sz w:val="24"/>
          <w:u w:val="single"/>
        </w:rPr>
        <w:t>reet Parking Places) Order 2022</w:t>
      </w:r>
      <w:r w:rsidRPr="00A60C3E">
        <w:rPr>
          <w:rFonts w:ascii="Arial" w:hAnsi="Arial"/>
          <w:b/>
          <w:sz w:val="24"/>
          <w:u w:val="single"/>
        </w:rPr>
        <w:t xml:space="preserve">                                </w:t>
      </w:r>
      <w:r w:rsidRPr="00A60C3E">
        <w:rPr>
          <w:rFonts w:ascii="Arial" w:hAnsi="Arial"/>
          <w:bCs/>
          <w:sz w:val="16"/>
          <w:szCs w:val="16"/>
        </w:rPr>
        <w:t>.</w:t>
      </w:r>
    </w:p>
    <w:p w14:paraId="40B35E82" w14:textId="3C3D711A" w:rsidR="00C801D4" w:rsidRPr="00A60C3E" w:rsidRDefault="00C801D4" w:rsidP="00773796">
      <w:pPr>
        <w:jc w:val="both"/>
        <w:rPr>
          <w:rFonts w:ascii="Arial" w:hAnsi="Arial"/>
          <w:sz w:val="24"/>
        </w:rPr>
      </w:pPr>
    </w:p>
    <w:p w14:paraId="645A2AC4" w14:textId="4D769E0D" w:rsidR="00FD187E" w:rsidRPr="00A60C3E" w:rsidRDefault="005E5056" w:rsidP="00FD187E">
      <w:pPr>
        <w:jc w:val="both"/>
        <w:rPr>
          <w:rFonts w:ascii="Arial" w:hAnsi="Arial"/>
          <w:sz w:val="24"/>
        </w:rPr>
      </w:pPr>
      <w:r w:rsidRPr="00A60C3E">
        <w:rPr>
          <w:rFonts w:ascii="Arial" w:hAnsi="Arial"/>
          <w:sz w:val="24"/>
        </w:rPr>
        <w:t xml:space="preserve">To facilitate the move of the Market, the waiting restrictions </w:t>
      </w:r>
      <w:r w:rsidR="00B02C89">
        <w:rPr>
          <w:rFonts w:ascii="Arial" w:hAnsi="Arial"/>
          <w:sz w:val="24"/>
        </w:rPr>
        <w:t>are</w:t>
      </w:r>
      <w:r w:rsidRPr="00A60C3E">
        <w:rPr>
          <w:rFonts w:ascii="Arial" w:hAnsi="Arial"/>
          <w:sz w:val="24"/>
        </w:rPr>
        <w:t xml:space="preserve"> amended </w:t>
      </w:r>
      <w:r w:rsidR="006A6BDF" w:rsidRPr="00A60C3E">
        <w:rPr>
          <w:rFonts w:ascii="Arial" w:hAnsi="Arial"/>
          <w:sz w:val="24"/>
        </w:rPr>
        <w:t>on the lengths of road set out in Schedule 2 below</w:t>
      </w:r>
      <w:r w:rsidRPr="00A60C3E">
        <w:rPr>
          <w:rFonts w:ascii="Arial" w:hAnsi="Arial"/>
          <w:sz w:val="24"/>
        </w:rPr>
        <w:t>.  All waiting restrictions on roads not listed in that Schedule remain the same.  T</w:t>
      </w:r>
      <w:r w:rsidR="00FD187E" w:rsidRPr="00A60C3E">
        <w:rPr>
          <w:rFonts w:ascii="Arial" w:hAnsi="Arial"/>
          <w:sz w:val="24"/>
        </w:rPr>
        <w:t xml:space="preserve">he Norfolk County Council (Watton, Various Roads) (Street Parking Places) Order 2014 </w:t>
      </w:r>
      <w:r w:rsidR="00B02C89">
        <w:rPr>
          <w:rFonts w:ascii="Arial" w:hAnsi="Arial"/>
          <w:sz w:val="24"/>
        </w:rPr>
        <w:t>is</w:t>
      </w:r>
      <w:r w:rsidR="00FD187E" w:rsidRPr="00A60C3E">
        <w:rPr>
          <w:rFonts w:ascii="Arial" w:hAnsi="Arial"/>
          <w:sz w:val="24"/>
        </w:rPr>
        <w:t xml:space="preserve"> revoked</w:t>
      </w:r>
      <w:r w:rsidRPr="00A60C3E">
        <w:rPr>
          <w:rFonts w:ascii="Arial" w:hAnsi="Arial"/>
          <w:sz w:val="24"/>
        </w:rPr>
        <w:t xml:space="preserve"> and all unchanged restrictions would be included in the proposed Order. </w:t>
      </w:r>
    </w:p>
    <w:p w14:paraId="22149D30" w14:textId="0BDF085E" w:rsidR="00C801D4" w:rsidRPr="00A60C3E" w:rsidRDefault="00C801D4" w:rsidP="00773796">
      <w:pPr>
        <w:jc w:val="both"/>
        <w:rPr>
          <w:rFonts w:ascii="Arial" w:hAnsi="Arial"/>
          <w:sz w:val="24"/>
        </w:rPr>
      </w:pPr>
    </w:p>
    <w:p w14:paraId="5C4D6DED" w14:textId="066E5811" w:rsidR="00773796" w:rsidRPr="00A60C3E" w:rsidRDefault="00773796" w:rsidP="00773796">
      <w:pPr>
        <w:jc w:val="both"/>
        <w:rPr>
          <w:rFonts w:ascii="Arial" w:hAnsi="Arial"/>
          <w:sz w:val="24"/>
        </w:rPr>
      </w:pPr>
      <w:r w:rsidRPr="00A60C3E">
        <w:rPr>
          <w:rFonts w:ascii="Arial" w:hAnsi="Arial"/>
          <w:sz w:val="24"/>
        </w:rPr>
        <w:t xml:space="preserve">Exemptions </w:t>
      </w:r>
      <w:r w:rsidR="00B02C89">
        <w:rPr>
          <w:rFonts w:ascii="Arial" w:hAnsi="Arial"/>
          <w:sz w:val="24"/>
        </w:rPr>
        <w:t>are</w:t>
      </w:r>
      <w:r w:rsidR="005E5056" w:rsidRPr="00A60C3E">
        <w:rPr>
          <w:rFonts w:ascii="Arial" w:hAnsi="Arial"/>
          <w:sz w:val="24"/>
        </w:rPr>
        <w:t xml:space="preserve"> included in both the above Orders to facilitate market traders using those lengths of roads.</w:t>
      </w:r>
    </w:p>
    <w:p w14:paraId="361EC0B0" w14:textId="77777777" w:rsidR="00773796" w:rsidRPr="00A60C3E" w:rsidRDefault="00773796" w:rsidP="00B01FE4">
      <w:pPr>
        <w:jc w:val="both"/>
        <w:rPr>
          <w:rFonts w:ascii="Arial" w:hAnsi="Arial"/>
          <w:sz w:val="24"/>
        </w:rPr>
      </w:pPr>
    </w:p>
    <w:p w14:paraId="1FEB77B3" w14:textId="7FB2F770" w:rsidR="001037D7" w:rsidRPr="00A60C3E" w:rsidRDefault="00D85DDD" w:rsidP="002D608D">
      <w:pPr>
        <w:jc w:val="center"/>
        <w:rPr>
          <w:rFonts w:ascii="Arial" w:hAnsi="Arial"/>
          <w:bCs/>
          <w:sz w:val="24"/>
          <w:u w:val="single"/>
        </w:rPr>
      </w:pPr>
      <w:bookmarkStart w:id="2" w:name="_Hlk24035008"/>
      <w:bookmarkStart w:id="3" w:name="_Hlk99007163"/>
      <w:bookmarkEnd w:id="1"/>
      <w:r w:rsidRPr="00A60C3E">
        <w:rPr>
          <w:rFonts w:ascii="Arial" w:hAnsi="Arial"/>
          <w:bCs/>
          <w:sz w:val="24"/>
          <w:u w:val="single"/>
        </w:rPr>
        <w:t xml:space="preserve">SCHEDULE </w:t>
      </w:r>
      <w:bookmarkEnd w:id="2"/>
      <w:r w:rsidR="00CD10A4" w:rsidRPr="00A60C3E">
        <w:rPr>
          <w:rFonts w:ascii="Arial" w:hAnsi="Arial"/>
          <w:bCs/>
          <w:sz w:val="24"/>
          <w:u w:val="single"/>
        </w:rPr>
        <w:t>1</w:t>
      </w:r>
      <w:bookmarkEnd w:id="3"/>
    </w:p>
    <w:p w14:paraId="0FCB6D44" w14:textId="207583CC" w:rsidR="00A4031E" w:rsidRPr="00A60C3E" w:rsidRDefault="00A4031E" w:rsidP="002D608D">
      <w:pPr>
        <w:jc w:val="center"/>
        <w:rPr>
          <w:rFonts w:ascii="Arial" w:hAnsi="Arial"/>
          <w:bCs/>
          <w:sz w:val="24"/>
          <w:u w:val="single"/>
        </w:rPr>
      </w:pPr>
    </w:p>
    <w:p w14:paraId="5CF3BF9A" w14:textId="523539F9" w:rsidR="00A4031E" w:rsidRPr="00A60C3E" w:rsidRDefault="00A4031E" w:rsidP="00A4031E">
      <w:pPr>
        <w:rPr>
          <w:rFonts w:ascii="Arial" w:hAnsi="Arial"/>
          <w:bCs/>
          <w:sz w:val="24"/>
          <w:u w:val="single"/>
        </w:rPr>
      </w:pPr>
      <w:r w:rsidRPr="00A60C3E">
        <w:rPr>
          <w:rFonts w:ascii="Arial" w:hAnsi="Arial"/>
          <w:bCs/>
          <w:sz w:val="24"/>
          <w:u w:val="single"/>
        </w:rPr>
        <w:t>Prohibition of Waiting – At Any Time</w:t>
      </w:r>
    </w:p>
    <w:p w14:paraId="77773752" w14:textId="33923602" w:rsidR="00A4031E" w:rsidRPr="00A60C3E" w:rsidRDefault="00A4031E" w:rsidP="00A4031E">
      <w:pPr>
        <w:rPr>
          <w:rFonts w:ascii="Arial" w:hAnsi="Arial"/>
          <w:bCs/>
          <w:sz w:val="24"/>
          <w:u w:val="single"/>
        </w:rPr>
      </w:pPr>
    </w:p>
    <w:tbl>
      <w:tblPr>
        <w:tblW w:w="0" w:type="auto"/>
        <w:tblLook w:val="01E0" w:firstRow="1" w:lastRow="1" w:firstColumn="1" w:lastColumn="1" w:noHBand="0" w:noVBand="0"/>
      </w:tblPr>
      <w:tblGrid>
        <w:gridCol w:w="2571"/>
        <w:gridCol w:w="304"/>
        <w:gridCol w:w="6144"/>
      </w:tblGrid>
      <w:tr w:rsidR="00A60C3E" w:rsidRPr="00A60C3E" w14:paraId="54E667A3" w14:textId="77777777" w:rsidTr="00290F09">
        <w:tc>
          <w:tcPr>
            <w:tcW w:w="2571" w:type="dxa"/>
            <w:shd w:val="clear" w:color="auto" w:fill="auto"/>
          </w:tcPr>
          <w:p w14:paraId="23C9A7C9" w14:textId="77777777" w:rsidR="00A4031E" w:rsidRPr="00A60C3E" w:rsidRDefault="00A4031E" w:rsidP="00290F09">
            <w:pPr>
              <w:jc w:val="both"/>
              <w:rPr>
                <w:rFonts w:ascii="Arial" w:hAnsi="Arial"/>
                <w:sz w:val="24"/>
              </w:rPr>
            </w:pPr>
            <w:smartTag w:uri="urn:schemas-microsoft-com:office:smarttags" w:element="address">
              <w:smartTag w:uri="urn:schemas-microsoft-com:office:smarttags" w:element="Street">
                <w:r w:rsidRPr="00A60C3E">
                  <w:rPr>
                    <w:rFonts w:ascii="Arial" w:hAnsi="Arial"/>
                    <w:sz w:val="24"/>
                  </w:rPr>
                  <w:t>B1108 High Street</w:t>
                </w:r>
              </w:smartTag>
            </w:smartTag>
            <w:r w:rsidRPr="00A60C3E">
              <w:rPr>
                <w:rFonts w:ascii="Arial" w:hAnsi="Arial"/>
                <w:sz w:val="24"/>
              </w:rPr>
              <w:t>/</w:t>
            </w:r>
          </w:p>
          <w:p w14:paraId="0A3696AD" w14:textId="77777777" w:rsidR="00A4031E" w:rsidRPr="00A60C3E" w:rsidRDefault="00A4031E" w:rsidP="00290F09">
            <w:pPr>
              <w:jc w:val="both"/>
              <w:rPr>
                <w:rFonts w:ascii="Arial" w:hAnsi="Arial"/>
                <w:sz w:val="24"/>
              </w:rPr>
            </w:pPr>
            <w:smartTag w:uri="urn:schemas-microsoft-com:office:smarttags" w:element="address">
              <w:smartTag w:uri="urn:schemas-microsoft-com:office:smarttags" w:element="Street">
                <w:r w:rsidRPr="00A60C3E">
                  <w:rPr>
                    <w:rFonts w:ascii="Arial" w:hAnsi="Arial"/>
                    <w:sz w:val="24"/>
                  </w:rPr>
                  <w:t>Brandon Road</w:t>
                </w:r>
              </w:smartTag>
            </w:smartTag>
          </w:p>
          <w:p w14:paraId="6B3F175A" w14:textId="77777777" w:rsidR="00A4031E" w:rsidRPr="00A60C3E" w:rsidRDefault="00A4031E" w:rsidP="00290F09">
            <w:pPr>
              <w:jc w:val="both"/>
              <w:rPr>
                <w:rFonts w:ascii="Arial" w:hAnsi="Arial"/>
                <w:sz w:val="24"/>
              </w:rPr>
            </w:pPr>
            <w:r w:rsidRPr="00A60C3E">
              <w:rPr>
                <w:rFonts w:ascii="Arial" w:hAnsi="Arial"/>
                <w:sz w:val="24"/>
              </w:rPr>
              <w:t>South Side</w:t>
            </w:r>
          </w:p>
          <w:p w14:paraId="6E6FD3D9" w14:textId="77777777" w:rsidR="00A4031E" w:rsidRPr="00A60C3E" w:rsidRDefault="00A4031E" w:rsidP="00290F09">
            <w:pPr>
              <w:jc w:val="both"/>
              <w:rPr>
                <w:rFonts w:ascii="Arial" w:hAnsi="Arial"/>
                <w:sz w:val="24"/>
              </w:rPr>
            </w:pPr>
          </w:p>
        </w:tc>
        <w:tc>
          <w:tcPr>
            <w:tcW w:w="304" w:type="dxa"/>
            <w:shd w:val="clear" w:color="auto" w:fill="auto"/>
          </w:tcPr>
          <w:p w14:paraId="531F2B49" w14:textId="77777777" w:rsidR="00A4031E" w:rsidRPr="00A60C3E" w:rsidRDefault="00A4031E" w:rsidP="00290F09">
            <w:pPr>
              <w:jc w:val="both"/>
              <w:rPr>
                <w:rFonts w:ascii="Arial" w:hAnsi="Arial"/>
                <w:sz w:val="24"/>
              </w:rPr>
            </w:pPr>
            <w:r w:rsidRPr="00A60C3E">
              <w:rPr>
                <w:rFonts w:ascii="Arial" w:hAnsi="Arial"/>
                <w:sz w:val="24"/>
              </w:rPr>
              <w:t>-</w:t>
            </w:r>
          </w:p>
        </w:tc>
        <w:tc>
          <w:tcPr>
            <w:tcW w:w="6144" w:type="dxa"/>
            <w:shd w:val="clear" w:color="auto" w:fill="auto"/>
          </w:tcPr>
          <w:p w14:paraId="798A79C6" w14:textId="77777777" w:rsidR="00A4031E" w:rsidRPr="00A60C3E" w:rsidRDefault="00A4031E" w:rsidP="00290F09">
            <w:pPr>
              <w:jc w:val="both"/>
              <w:rPr>
                <w:rFonts w:ascii="Arial" w:hAnsi="Arial"/>
                <w:sz w:val="24"/>
              </w:rPr>
            </w:pPr>
            <w:r w:rsidRPr="00A60C3E">
              <w:rPr>
                <w:rFonts w:ascii="Arial" w:hAnsi="Arial"/>
                <w:sz w:val="24"/>
              </w:rPr>
              <w:t xml:space="preserve">From a point 145 metres east of the centreline of its junction with the </w:t>
            </w:r>
            <w:smartTag w:uri="urn:schemas-microsoft-com:office:smarttags" w:element="address">
              <w:smartTag w:uri="urn:schemas-microsoft-com:office:smarttags" w:element="Street">
                <w:r w:rsidRPr="00A60C3E">
                  <w:rPr>
                    <w:rFonts w:ascii="Arial" w:hAnsi="Arial"/>
                    <w:sz w:val="24"/>
                  </w:rPr>
                  <w:t>U31590 Mallard Road westwards</w:t>
                </w:r>
              </w:smartTag>
            </w:smartTag>
            <w:r w:rsidRPr="00A60C3E">
              <w:rPr>
                <w:rFonts w:ascii="Arial" w:hAnsi="Arial"/>
                <w:sz w:val="24"/>
              </w:rPr>
              <w:t xml:space="preserve"> for a distance of 121 metres</w:t>
            </w:r>
          </w:p>
          <w:p w14:paraId="55CA81E7" w14:textId="77777777" w:rsidR="00A4031E" w:rsidRPr="00A60C3E" w:rsidRDefault="00A4031E" w:rsidP="00290F09">
            <w:pPr>
              <w:jc w:val="both"/>
              <w:rPr>
                <w:rFonts w:ascii="Arial" w:hAnsi="Arial"/>
                <w:sz w:val="24"/>
              </w:rPr>
            </w:pPr>
          </w:p>
        </w:tc>
      </w:tr>
    </w:tbl>
    <w:p w14:paraId="7DD8BE2A" w14:textId="5EFDEF54" w:rsidR="00A4031E" w:rsidRPr="00A60C3E" w:rsidRDefault="00A4031E" w:rsidP="00A4031E">
      <w:pPr>
        <w:rPr>
          <w:rFonts w:ascii="Arial" w:hAnsi="Arial"/>
          <w:sz w:val="24"/>
        </w:rPr>
      </w:pPr>
      <w:r w:rsidRPr="00A60C3E">
        <w:rPr>
          <w:rFonts w:ascii="Arial" w:hAnsi="Arial"/>
          <w:sz w:val="24"/>
          <w:u w:val="single"/>
        </w:rPr>
        <w:t>Prohibition of Waiting – Monday to Sunday - 0800 hrs to 1800 hrs</w:t>
      </w:r>
    </w:p>
    <w:p w14:paraId="7F045487" w14:textId="77777777" w:rsidR="00A4031E" w:rsidRPr="00A60C3E" w:rsidRDefault="00A4031E" w:rsidP="00A4031E">
      <w:pPr>
        <w:rPr>
          <w:rFonts w:ascii="Arial" w:hAnsi="Arial"/>
          <w:sz w:val="24"/>
        </w:rPr>
      </w:pPr>
    </w:p>
    <w:tbl>
      <w:tblPr>
        <w:tblW w:w="0" w:type="auto"/>
        <w:tblLook w:val="01E0" w:firstRow="1" w:lastRow="1" w:firstColumn="1" w:lastColumn="1" w:noHBand="0" w:noVBand="0"/>
      </w:tblPr>
      <w:tblGrid>
        <w:gridCol w:w="2605"/>
        <w:gridCol w:w="296"/>
        <w:gridCol w:w="6144"/>
      </w:tblGrid>
      <w:tr w:rsidR="00A4031E" w:rsidRPr="00A60C3E" w14:paraId="093D4E41" w14:textId="77777777" w:rsidTr="00290F09">
        <w:tc>
          <w:tcPr>
            <w:tcW w:w="2605" w:type="dxa"/>
            <w:shd w:val="clear" w:color="auto" w:fill="auto"/>
          </w:tcPr>
          <w:p w14:paraId="642BC83C" w14:textId="77777777" w:rsidR="00A4031E" w:rsidRPr="00A60C3E" w:rsidRDefault="00A4031E" w:rsidP="00290F09">
            <w:pPr>
              <w:jc w:val="both"/>
              <w:rPr>
                <w:rFonts w:ascii="Arial" w:hAnsi="Arial"/>
                <w:sz w:val="24"/>
              </w:rPr>
            </w:pPr>
            <w:smartTag w:uri="urn:schemas-microsoft-com:office:smarttags" w:element="address">
              <w:smartTag w:uri="urn:schemas-microsoft-com:office:smarttags" w:element="Street">
                <w:r w:rsidRPr="00A60C3E">
                  <w:rPr>
                    <w:rFonts w:ascii="Arial" w:hAnsi="Arial"/>
                    <w:sz w:val="24"/>
                  </w:rPr>
                  <w:t>U33138 Middle Street</w:t>
                </w:r>
              </w:smartTag>
            </w:smartTag>
            <w:r w:rsidRPr="00A60C3E">
              <w:rPr>
                <w:rFonts w:ascii="Arial" w:hAnsi="Arial"/>
                <w:sz w:val="24"/>
              </w:rPr>
              <w:t xml:space="preserve"> </w:t>
            </w:r>
          </w:p>
          <w:p w14:paraId="7EAD961C" w14:textId="77777777" w:rsidR="00A4031E" w:rsidRPr="00A60C3E" w:rsidRDefault="00A4031E" w:rsidP="00290F09">
            <w:pPr>
              <w:jc w:val="both"/>
              <w:rPr>
                <w:rFonts w:ascii="Arial" w:hAnsi="Arial"/>
                <w:sz w:val="24"/>
              </w:rPr>
            </w:pPr>
            <w:r w:rsidRPr="00A60C3E">
              <w:rPr>
                <w:rFonts w:ascii="Arial" w:hAnsi="Arial"/>
                <w:sz w:val="24"/>
              </w:rPr>
              <w:t>North Side</w:t>
            </w:r>
          </w:p>
          <w:p w14:paraId="6464BB16" w14:textId="77777777" w:rsidR="00A4031E" w:rsidRPr="00A60C3E" w:rsidRDefault="00A4031E" w:rsidP="00290F09">
            <w:pPr>
              <w:jc w:val="both"/>
              <w:rPr>
                <w:rFonts w:ascii="Arial" w:hAnsi="Arial"/>
                <w:sz w:val="24"/>
              </w:rPr>
            </w:pPr>
          </w:p>
        </w:tc>
        <w:tc>
          <w:tcPr>
            <w:tcW w:w="270" w:type="dxa"/>
            <w:shd w:val="clear" w:color="auto" w:fill="auto"/>
          </w:tcPr>
          <w:p w14:paraId="076A3235" w14:textId="77777777" w:rsidR="00A4031E" w:rsidRPr="00A60C3E" w:rsidRDefault="00A4031E" w:rsidP="00290F09">
            <w:pPr>
              <w:jc w:val="both"/>
              <w:rPr>
                <w:rFonts w:ascii="Arial" w:hAnsi="Arial"/>
                <w:sz w:val="24"/>
              </w:rPr>
            </w:pPr>
            <w:r w:rsidRPr="00A60C3E">
              <w:rPr>
                <w:rFonts w:ascii="Arial" w:hAnsi="Arial"/>
                <w:sz w:val="24"/>
              </w:rPr>
              <w:t>-</w:t>
            </w:r>
          </w:p>
        </w:tc>
        <w:tc>
          <w:tcPr>
            <w:tcW w:w="6144" w:type="dxa"/>
            <w:shd w:val="clear" w:color="auto" w:fill="auto"/>
          </w:tcPr>
          <w:p w14:paraId="1014CE5C" w14:textId="3553C825" w:rsidR="00A4031E" w:rsidRPr="00A60C3E" w:rsidRDefault="00A4031E" w:rsidP="00290F09">
            <w:pPr>
              <w:jc w:val="both"/>
              <w:rPr>
                <w:rFonts w:ascii="Arial" w:hAnsi="Arial"/>
                <w:sz w:val="24"/>
              </w:rPr>
            </w:pPr>
            <w:r w:rsidRPr="00A60C3E">
              <w:rPr>
                <w:rFonts w:ascii="Arial" w:hAnsi="Arial"/>
                <w:sz w:val="24"/>
              </w:rPr>
              <w:t>From a point 9 metres west of a point in line with the western channel of the U33450 Dereham Road westwards for a distance of 12 metres</w:t>
            </w:r>
          </w:p>
        </w:tc>
      </w:tr>
    </w:tbl>
    <w:p w14:paraId="1D6DD23E" w14:textId="77777777" w:rsidR="00A4031E" w:rsidRPr="00A60C3E" w:rsidRDefault="00A4031E" w:rsidP="00773796">
      <w:pPr>
        <w:rPr>
          <w:rFonts w:ascii="Arial" w:hAnsi="Arial"/>
          <w:sz w:val="24"/>
          <w:u w:val="single"/>
        </w:rPr>
      </w:pPr>
    </w:p>
    <w:p w14:paraId="6F2B3FDF" w14:textId="4ED35C9B" w:rsidR="00773796" w:rsidRPr="00A60C3E" w:rsidRDefault="00773796" w:rsidP="00773796">
      <w:pPr>
        <w:rPr>
          <w:rFonts w:ascii="Arial" w:hAnsi="Arial"/>
          <w:sz w:val="24"/>
        </w:rPr>
      </w:pPr>
      <w:r w:rsidRPr="00A60C3E">
        <w:rPr>
          <w:rFonts w:ascii="Arial" w:hAnsi="Arial"/>
          <w:sz w:val="24"/>
          <w:u w:val="single"/>
        </w:rPr>
        <w:t>Prohibition of Waiting</w:t>
      </w:r>
      <w:r w:rsidR="00213930" w:rsidRPr="00A60C3E">
        <w:rPr>
          <w:rFonts w:ascii="Arial" w:hAnsi="Arial"/>
          <w:sz w:val="24"/>
          <w:u w:val="single"/>
        </w:rPr>
        <w:t>, Loading and Unloading</w:t>
      </w:r>
      <w:r w:rsidRPr="00A60C3E">
        <w:rPr>
          <w:rFonts w:ascii="Arial" w:hAnsi="Arial"/>
          <w:sz w:val="24"/>
          <w:u w:val="single"/>
        </w:rPr>
        <w:t xml:space="preserve"> – Wednesday - 0400 hrs to 1600 hrs </w:t>
      </w:r>
    </w:p>
    <w:p w14:paraId="693E4E5D" w14:textId="77777777" w:rsidR="00773796" w:rsidRPr="00A60C3E" w:rsidRDefault="00773796" w:rsidP="0077379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96"/>
        <w:gridCol w:w="6144"/>
      </w:tblGrid>
      <w:tr w:rsidR="00A60C3E" w:rsidRPr="00A60C3E" w14:paraId="31E3AAEB" w14:textId="77777777" w:rsidTr="008E4AEF">
        <w:tc>
          <w:tcPr>
            <w:tcW w:w="2605" w:type="dxa"/>
            <w:shd w:val="clear" w:color="auto" w:fill="auto"/>
          </w:tcPr>
          <w:p w14:paraId="16512579" w14:textId="77777777" w:rsidR="00773796" w:rsidRPr="00A60C3E" w:rsidRDefault="00773796" w:rsidP="00773796">
            <w:pPr>
              <w:rPr>
                <w:rFonts w:ascii="Arial" w:hAnsi="Arial"/>
                <w:sz w:val="24"/>
              </w:rPr>
            </w:pPr>
            <w:smartTag w:uri="urn:schemas-microsoft-com:office:smarttags" w:element="address">
              <w:smartTag w:uri="urn:schemas-microsoft-com:office:smarttags" w:element="Street">
                <w:r w:rsidRPr="00A60C3E">
                  <w:rPr>
                    <w:rFonts w:ascii="Arial" w:hAnsi="Arial"/>
                    <w:sz w:val="24"/>
                  </w:rPr>
                  <w:t>U33183 Middle Street</w:t>
                </w:r>
              </w:smartTag>
            </w:smartTag>
            <w:r w:rsidRPr="00A60C3E">
              <w:rPr>
                <w:rFonts w:ascii="Arial" w:hAnsi="Arial"/>
                <w:sz w:val="24"/>
              </w:rPr>
              <w:t xml:space="preserve"> </w:t>
            </w:r>
          </w:p>
          <w:p w14:paraId="421744B6" w14:textId="77777777" w:rsidR="00773796" w:rsidRPr="00A60C3E" w:rsidRDefault="00773796" w:rsidP="00773796">
            <w:pPr>
              <w:rPr>
                <w:rFonts w:ascii="Arial" w:hAnsi="Arial"/>
                <w:sz w:val="24"/>
              </w:rPr>
            </w:pPr>
            <w:r w:rsidRPr="00A60C3E">
              <w:rPr>
                <w:rFonts w:ascii="Arial" w:hAnsi="Arial"/>
                <w:sz w:val="24"/>
              </w:rPr>
              <w:t>West and North Side</w:t>
            </w:r>
          </w:p>
          <w:p w14:paraId="11B3C4F9" w14:textId="77777777" w:rsidR="00773796" w:rsidRPr="00A60C3E" w:rsidRDefault="00773796" w:rsidP="00773796">
            <w:pPr>
              <w:rPr>
                <w:rFonts w:ascii="Arial" w:hAnsi="Arial"/>
                <w:sz w:val="24"/>
              </w:rPr>
            </w:pPr>
          </w:p>
        </w:tc>
        <w:tc>
          <w:tcPr>
            <w:tcW w:w="296" w:type="dxa"/>
            <w:shd w:val="clear" w:color="auto" w:fill="auto"/>
          </w:tcPr>
          <w:p w14:paraId="3898498B" w14:textId="77777777" w:rsidR="00773796" w:rsidRPr="00A60C3E" w:rsidRDefault="00773796" w:rsidP="00773796">
            <w:pPr>
              <w:rPr>
                <w:rFonts w:ascii="Arial" w:hAnsi="Arial"/>
                <w:sz w:val="24"/>
              </w:rPr>
            </w:pPr>
            <w:r w:rsidRPr="00A60C3E">
              <w:rPr>
                <w:rFonts w:ascii="Arial" w:hAnsi="Arial"/>
                <w:sz w:val="24"/>
              </w:rPr>
              <w:t>-</w:t>
            </w:r>
          </w:p>
        </w:tc>
        <w:tc>
          <w:tcPr>
            <w:tcW w:w="6144" w:type="dxa"/>
            <w:shd w:val="clear" w:color="auto" w:fill="auto"/>
          </w:tcPr>
          <w:p w14:paraId="47981ED5" w14:textId="58EF20A6" w:rsidR="00773796" w:rsidRPr="00A60C3E" w:rsidRDefault="00773796" w:rsidP="00773796">
            <w:pPr>
              <w:rPr>
                <w:rFonts w:ascii="Arial" w:hAnsi="Arial"/>
                <w:sz w:val="24"/>
              </w:rPr>
            </w:pPr>
            <w:r w:rsidRPr="00A60C3E">
              <w:rPr>
                <w:rFonts w:ascii="Arial" w:hAnsi="Arial"/>
                <w:sz w:val="24"/>
              </w:rPr>
              <w:t>From a point 4 metres north of a point in line with the northern channel of its junction with the B1108 High Street northwards and eastwards for a distance of 16 metres</w:t>
            </w:r>
          </w:p>
        </w:tc>
      </w:tr>
    </w:tbl>
    <w:p w14:paraId="5C16FD7B" w14:textId="6470FCAA" w:rsidR="00213930" w:rsidRPr="00A60C3E" w:rsidRDefault="00213930" w:rsidP="00213930">
      <w:pPr>
        <w:jc w:val="center"/>
        <w:rPr>
          <w:rFonts w:ascii="Arial" w:hAnsi="Arial"/>
          <w:bCs/>
          <w:sz w:val="24"/>
          <w:u w:val="single"/>
        </w:rPr>
      </w:pPr>
      <w:r w:rsidRPr="00A60C3E">
        <w:rPr>
          <w:rFonts w:ascii="Arial" w:hAnsi="Arial"/>
          <w:bCs/>
          <w:sz w:val="24"/>
          <w:u w:val="single"/>
        </w:rPr>
        <w:t>SCHEDULE 2</w:t>
      </w:r>
    </w:p>
    <w:p w14:paraId="0ECA6D03" w14:textId="1D948026" w:rsidR="00213930" w:rsidRPr="00A60C3E" w:rsidRDefault="00213930" w:rsidP="005E5056">
      <w:pPr>
        <w:rPr>
          <w:rFonts w:ascii="Arial" w:hAnsi="Arial" w:cs="Arial"/>
          <w:sz w:val="24"/>
          <w:szCs w:val="24"/>
          <w:lang w:eastAsia="en-GB"/>
        </w:rPr>
      </w:pPr>
      <w:r w:rsidRPr="00A60C3E">
        <w:rPr>
          <w:rFonts w:ascii="Arial" w:hAnsi="Arial"/>
          <w:bCs/>
          <w:sz w:val="24"/>
          <w:u w:val="single"/>
        </w:rPr>
        <w:lastRenderedPageBreak/>
        <w:t>Street Parking Places</w:t>
      </w:r>
    </w:p>
    <w:p w14:paraId="28002571" w14:textId="28A93459" w:rsidR="00213930" w:rsidRPr="00A60C3E" w:rsidRDefault="00213930" w:rsidP="000B51B8">
      <w:pPr>
        <w:jc w:val="both"/>
        <w:rPr>
          <w:rFonts w:ascii="Arial" w:hAnsi="Arial" w:cs="Arial"/>
          <w:sz w:val="24"/>
          <w:szCs w:val="24"/>
          <w:lang w:eastAsia="en-GB"/>
        </w:rPr>
      </w:pPr>
    </w:p>
    <w:tbl>
      <w:tblPr>
        <w:tblW w:w="8910" w:type="dxa"/>
        <w:tblInd w:w="82" w:type="dxa"/>
        <w:tblLayout w:type="fixed"/>
        <w:tblLook w:val="0000" w:firstRow="0" w:lastRow="0" w:firstColumn="0" w:lastColumn="0" w:noHBand="0" w:noVBand="0"/>
      </w:tblPr>
      <w:tblGrid>
        <w:gridCol w:w="3240"/>
        <w:gridCol w:w="2160"/>
        <w:gridCol w:w="1710"/>
        <w:gridCol w:w="1800"/>
      </w:tblGrid>
      <w:tr w:rsidR="00A60C3E" w:rsidRPr="00A60C3E" w14:paraId="6349A611" w14:textId="77777777" w:rsidTr="005E5056">
        <w:tc>
          <w:tcPr>
            <w:tcW w:w="3240" w:type="dxa"/>
            <w:tcBorders>
              <w:top w:val="single" w:sz="6" w:space="0" w:color="auto"/>
              <w:left w:val="single" w:sz="6" w:space="0" w:color="auto"/>
              <w:bottom w:val="single" w:sz="6" w:space="0" w:color="auto"/>
              <w:right w:val="single" w:sz="6" w:space="0" w:color="auto"/>
            </w:tcBorders>
          </w:tcPr>
          <w:p w14:paraId="760231C3" w14:textId="6415A84C" w:rsidR="00850817" w:rsidRPr="00A60C3E" w:rsidRDefault="00850817" w:rsidP="00211512">
            <w:pPr>
              <w:rPr>
                <w:rFonts w:ascii="Arial" w:hAnsi="Arial"/>
                <w:sz w:val="24"/>
              </w:rPr>
            </w:pPr>
            <w:r w:rsidRPr="00A60C3E">
              <w:rPr>
                <w:rFonts w:ascii="Arial" w:hAnsi="Arial"/>
                <w:sz w:val="24"/>
              </w:rPr>
              <w:t>Parts of road authorised to be used as street parking places</w:t>
            </w:r>
          </w:p>
          <w:p w14:paraId="4D3BEAC5" w14:textId="77777777" w:rsidR="00850817" w:rsidRPr="00A60C3E" w:rsidRDefault="00850817" w:rsidP="00211512">
            <w:pPr>
              <w:rPr>
                <w:rFonts w:ascii="Arial" w:hAnsi="Arial"/>
                <w:sz w:val="24"/>
              </w:rPr>
            </w:pPr>
          </w:p>
        </w:tc>
        <w:tc>
          <w:tcPr>
            <w:tcW w:w="2160" w:type="dxa"/>
            <w:tcBorders>
              <w:top w:val="single" w:sz="6" w:space="0" w:color="auto"/>
              <w:left w:val="nil"/>
              <w:bottom w:val="single" w:sz="6" w:space="0" w:color="auto"/>
              <w:right w:val="single" w:sz="6" w:space="0" w:color="auto"/>
            </w:tcBorders>
          </w:tcPr>
          <w:p w14:paraId="3A3DC091" w14:textId="37274871" w:rsidR="00850817" w:rsidRPr="00A60C3E" w:rsidRDefault="00850817" w:rsidP="005E5056">
            <w:pPr>
              <w:rPr>
                <w:rFonts w:ascii="Arial" w:hAnsi="Arial"/>
                <w:sz w:val="24"/>
              </w:rPr>
            </w:pPr>
            <w:r w:rsidRPr="00A60C3E">
              <w:rPr>
                <w:rFonts w:ascii="Arial" w:hAnsi="Arial"/>
                <w:sz w:val="24"/>
              </w:rPr>
              <w:t>Days of Operation</w:t>
            </w:r>
            <w:r w:rsidR="005E5056" w:rsidRPr="00A60C3E">
              <w:rPr>
                <w:rFonts w:ascii="Arial" w:hAnsi="Arial"/>
                <w:sz w:val="24"/>
              </w:rPr>
              <w:t xml:space="preserve"> </w:t>
            </w:r>
            <w:r w:rsidRPr="00A60C3E">
              <w:rPr>
                <w:rFonts w:ascii="Arial" w:hAnsi="Arial"/>
                <w:sz w:val="24"/>
              </w:rPr>
              <w:t>of parking place</w:t>
            </w:r>
          </w:p>
        </w:tc>
        <w:tc>
          <w:tcPr>
            <w:tcW w:w="1710" w:type="dxa"/>
            <w:tcBorders>
              <w:top w:val="single" w:sz="6" w:space="0" w:color="auto"/>
              <w:left w:val="nil"/>
              <w:bottom w:val="single" w:sz="6" w:space="0" w:color="auto"/>
              <w:right w:val="single" w:sz="6" w:space="0" w:color="auto"/>
            </w:tcBorders>
          </w:tcPr>
          <w:p w14:paraId="3F04F19A" w14:textId="4D8AC6F6" w:rsidR="00850817" w:rsidRPr="00A60C3E" w:rsidRDefault="00850817" w:rsidP="00211512">
            <w:pPr>
              <w:rPr>
                <w:rFonts w:ascii="Arial" w:hAnsi="Arial"/>
                <w:sz w:val="24"/>
              </w:rPr>
            </w:pPr>
            <w:r w:rsidRPr="00A60C3E">
              <w:rPr>
                <w:rFonts w:ascii="Arial" w:hAnsi="Arial"/>
                <w:sz w:val="24"/>
              </w:rPr>
              <w:t>Hours of Operation of parking place</w:t>
            </w:r>
          </w:p>
        </w:tc>
        <w:tc>
          <w:tcPr>
            <w:tcW w:w="1800" w:type="dxa"/>
            <w:tcBorders>
              <w:top w:val="single" w:sz="6" w:space="0" w:color="auto"/>
              <w:left w:val="nil"/>
              <w:bottom w:val="single" w:sz="6" w:space="0" w:color="auto"/>
              <w:right w:val="single" w:sz="6" w:space="0" w:color="auto"/>
            </w:tcBorders>
          </w:tcPr>
          <w:p w14:paraId="64F814FE" w14:textId="6550706B" w:rsidR="00850817" w:rsidRPr="00A60C3E" w:rsidRDefault="00850817" w:rsidP="008E4AEF">
            <w:pPr>
              <w:rPr>
                <w:rFonts w:ascii="Arial" w:hAnsi="Arial"/>
                <w:sz w:val="24"/>
              </w:rPr>
            </w:pPr>
            <w:r w:rsidRPr="00A60C3E">
              <w:rPr>
                <w:rFonts w:ascii="Arial" w:hAnsi="Arial"/>
                <w:sz w:val="24"/>
              </w:rPr>
              <w:t>Maximum period</w:t>
            </w:r>
            <w:r w:rsidR="005E5056" w:rsidRPr="00A60C3E">
              <w:rPr>
                <w:rFonts w:ascii="Arial" w:hAnsi="Arial"/>
                <w:sz w:val="24"/>
              </w:rPr>
              <w:t xml:space="preserve"> </w:t>
            </w:r>
            <w:r w:rsidRPr="00A60C3E">
              <w:rPr>
                <w:rFonts w:ascii="Arial" w:hAnsi="Arial"/>
                <w:sz w:val="24"/>
              </w:rPr>
              <w:t>for which vehicles</w:t>
            </w:r>
            <w:r w:rsidR="005E5056" w:rsidRPr="00A60C3E">
              <w:rPr>
                <w:rFonts w:ascii="Arial" w:hAnsi="Arial"/>
                <w:sz w:val="24"/>
              </w:rPr>
              <w:t xml:space="preserve"> </w:t>
            </w:r>
            <w:r w:rsidRPr="00A60C3E">
              <w:rPr>
                <w:rFonts w:ascii="Arial" w:hAnsi="Arial"/>
                <w:sz w:val="24"/>
              </w:rPr>
              <w:t>may wait</w:t>
            </w:r>
          </w:p>
        </w:tc>
      </w:tr>
      <w:tr w:rsidR="00A60C3E" w:rsidRPr="00A60C3E" w14:paraId="4B394F4C" w14:textId="77777777" w:rsidTr="005E5056">
        <w:tc>
          <w:tcPr>
            <w:tcW w:w="3240" w:type="dxa"/>
            <w:tcBorders>
              <w:top w:val="single" w:sz="6" w:space="0" w:color="auto"/>
              <w:left w:val="single" w:sz="6" w:space="0" w:color="auto"/>
              <w:bottom w:val="single" w:sz="6" w:space="0" w:color="auto"/>
              <w:right w:val="single" w:sz="6" w:space="0" w:color="auto"/>
            </w:tcBorders>
          </w:tcPr>
          <w:p w14:paraId="1B74D270" w14:textId="77777777" w:rsidR="00850817" w:rsidRPr="00A60C3E" w:rsidRDefault="00850817" w:rsidP="00211512">
            <w:pPr>
              <w:rPr>
                <w:rFonts w:ascii="Arial" w:hAnsi="Arial"/>
                <w:sz w:val="24"/>
              </w:rPr>
            </w:pPr>
            <w:r w:rsidRPr="00A60C3E">
              <w:rPr>
                <w:rFonts w:ascii="Arial" w:hAnsi="Arial"/>
                <w:sz w:val="24"/>
              </w:rPr>
              <w:t>U33450 Dereham Road</w:t>
            </w:r>
          </w:p>
          <w:p w14:paraId="6BB9DA9E" w14:textId="77777777" w:rsidR="00850817" w:rsidRPr="00A60C3E" w:rsidRDefault="00850817" w:rsidP="00211512">
            <w:pPr>
              <w:rPr>
                <w:rFonts w:ascii="Arial" w:hAnsi="Arial"/>
                <w:sz w:val="24"/>
              </w:rPr>
            </w:pPr>
            <w:smartTag w:uri="urn:schemas-microsoft-com:office:smarttags" w:element="place">
              <w:r w:rsidRPr="00A60C3E">
                <w:rPr>
                  <w:rFonts w:ascii="Arial" w:hAnsi="Arial"/>
                  <w:sz w:val="24"/>
                </w:rPr>
                <w:t>West Side</w:t>
              </w:r>
            </w:smartTag>
          </w:p>
          <w:p w14:paraId="566B1213" w14:textId="586F6839" w:rsidR="00850817" w:rsidRPr="00A60C3E" w:rsidRDefault="00850817" w:rsidP="008E4AEF">
            <w:pPr>
              <w:rPr>
                <w:rFonts w:ascii="Arial" w:hAnsi="Arial"/>
                <w:sz w:val="24"/>
              </w:rPr>
            </w:pPr>
            <w:r w:rsidRPr="00A60C3E">
              <w:rPr>
                <w:rFonts w:ascii="Arial" w:hAnsi="Arial"/>
                <w:sz w:val="24"/>
              </w:rPr>
              <w:t>From a point 12 metres north of its junction with the B1108 High Street northwards for a distance of 12 metres</w:t>
            </w:r>
          </w:p>
        </w:tc>
        <w:tc>
          <w:tcPr>
            <w:tcW w:w="2160" w:type="dxa"/>
            <w:tcBorders>
              <w:top w:val="single" w:sz="6" w:space="0" w:color="auto"/>
              <w:left w:val="nil"/>
              <w:bottom w:val="single" w:sz="6" w:space="0" w:color="auto"/>
              <w:right w:val="single" w:sz="6" w:space="0" w:color="auto"/>
            </w:tcBorders>
          </w:tcPr>
          <w:p w14:paraId="4EAE7EB0" w14:textId="77777777" w:rsidR="00850817" w:rsidRPr="00A60C3E" w:rsidRDefault="00850817" w:rsidP="003D6068">
            <w:pPr>
              <w:rPr>
                <w:rFonts w:ascii="Arial" w:hAnsi="Arial"/>
                <w:sz w:val="24"/>
              </w:rPr>
            </w:pPr>
            <w:r w:rsidRPr="00A60C3E">
              <w:rPr>
                <w:rFonts w:ascii="Arial" w:hAnsi="Arial"/>
                <w:sz w:val="24"/>
              </w:rPr>
              <w:t>Monday, Tuesday, Thursday, Friday and Saturday</w:t>
            </w:r>
          </w:p>
          <w:p w14:paraId="173F0998" w14:textId="77777777" w:rsidR="00850817" w:rsidRPr="00A60C3E" w:rsidRDefault="00850817" w:rsidP="003D6068">
            <w:pPr>
              <w:rPr>
                <w:rFonts w:ascii="Arial" w:hAnsi="Arial"/>
                <w:sz w:val="24"/>
              </w:rPr>
            </w:pPr>
          </w:p>
          <w:p w14:paraId="64A151A5" w14:textId="685FD605" w:rsidR="00850817" w:rsidRPr="00A60C3E" w:rsidRDefault="00850817" w:rsidP="003D6068">
            <w:pPr>
              <w:rPr>
                <w:rFonts w:ascii="Arial" w:hAnsi="Arial"/>
                <w:sz w:val="24"/>
              </w:rPr>
            </w:pPr>
            <w:r w:rsidRPr="00A60C3E">
              <w:rPr>
                <w:rFonts w:ascii="Arial" w:hAnsi="Arial"/>
                <w:sz w:val="24"/>
              </w:rPr>
              <w:t>Wednesday</w:t>
            </w:r>
          </w:p>
        </w:tc>
        <w:tc>
          <w:tcPr>
            <w:tcW w:w="1710" w:type="dxa"/>
            <w:tcBorders>
              <w:top w:val="single" w:sz="6" w:space="0" w:color="auto"/>
              <w:left w:val="nil"/>
              <w:bottom w:val="single" w:sz="6" w:space="0" w:color="auto"/>
              <w:right w:val="single" w:sz="6" w:space="0" w:color="auto"/>
            </w:tcBorders>
          </w:tcPr>
          <w:p w14:paraId="0AF32B9A" w14:textId="77777777" w:rsidR="00850817" w:rsidRPr="00A60C3E" w:rsidRDefault="00850817" w:rsidP="001E52BA">
            <w:pPr>
              <w:rPr>
                <w:rFonts w:ascii="Arial" w:hAnsi="Arial"/>
                <w:sz w:val="24"/>
              </w:rPr>
            </w:pPr>
            <w:r w:rsidRPr="00A60C3E">
              <w:rPr>
                <w:rFonts w:ascii="Arial" w:hAnsi="Arial"/>
                <w:sz w:val="24"/>
              </w:rPr>
              <w:t xml:space="preserve"> 0800 hrs to 1800 hrs</w:t>
            </w:r>
          </w:p>
          <w:p w14:paraId="2DDC7329" w14:textId="77777777" w:rsidR="00850817" w:rsidRPr="00A60C3E" w:rsidRDefault="00850817" w:rsidP="001E52BA">
            <w:pPr>
              <w:rPr>
                <w:rFonts w:ascii="Arial" w:hAnsi="Arial"/>
                <w:sz w:val="24"/>
              </w:rPr>
            </w:pPr>
          </w:p>
          <w:p w14:paraId="7D3AC74B" w14:textId="77777777" w:rsidR="00850817" w:rsidRPr="00A60C3E" w:rsidRDefault="00850817" w:rsidP="001E52BA">
            <w:pPr>
              <w:rPr>
                <w:rFonts w:ascii="Arial" w:hAnsi="Arial"/>
                <w:sz w:val="24"/>
              </w:rPr>
            </w:pPr>
          </w:p>
          <w:p w14:paraId="3E37D7F9" w14:textId="77777777" w:rsidR="00850817" w:rsidRPr="00A60C3E" w:rsidRDefault="00850817" w:rsidP="001E52BA">
            <w:pPr>
              <w:rPr>
                <w:rFonts w:ascii="Arial" w:hAnsi="Arial"/>
                <w:sz w:val="24"/>
              </w:rPr>
            </w:pPr>
          </w:p>
          <w:p w14:paraId="1BC6129E" w14:textId="7F653FAC" w:rsidR="00850817" w:rsidRPr="00A60C3E" w:rsidRDefault="00850817" w:rsidP="001E52BA">
            <w:pPr>
              <w:rPr>
                <w:rFonts w:ascii="Arial" w:hAnsi="Arial"/>
                <w:sz w:val="24"/>
              </w:rPr>
            </w:pPr>
            <w:r w:rsidRPr="00A60C3E">
              <w:rPr>
                <w:rFonts w:ascii="Arial" w:hAnsi="Arial"/>
                <w:sz w:val="24"/>
              </w:rPr>
              <w:t>1600 hrs to 1800 hrs</w:t>
            </w:r>
          </w:p>
        </w:tc>
        <w:tc>
          <w:tcPr>
            <w:tcW w:w="1800" w:type="dxa"/>
            <w:tcBorders>
              <w:top w:val="single" w:sz="6" w:space="0" w:color="auto"/>
              <w:left w:val="nil"/>
              <w:bottom w:val="single" w:sz="6" w:space="0" w:color="auto"/>
              <w:right w:val="single" w:sz="6" w:space="0" w:color="auto"/>
            </w:tcBorders>
          </w:tcPr>
          <w:p w14:paraId="27720FC4" w14:textId="6E34EB25" w:rsidR="00850817" w:rsidRPr="00A60C3E" w:rsidRDefault="00850817" w:rsidP="00211512">
            <w:pPr>
              <w:rPr>
                <w:rFonts w:ascii="Arial" w:hAnsi="Arial"/>
                <w:sz w:val="24"/>
              </w:rPr>
            </w:pPr>
            <w:r w:rsidRPr="00A60C3E">
              <w:rPr>
                <w:rFonts w:ascii="Arial" w:hAnsi="Arial"/>
                <w:sz w:val="24"/>
              </w:rPr>
              <w:t>Waiting limited to 30 minutes with no return within 30 minutes</w:t>
            </w:r>
          </w:p>
        </w:tc>
      </w:tr>
      <w:tr w:rsidR="00A60C3E" w:rsidRPr="00A60C3E" w14:paraId="0B18E6A6" w14:textId="77777777" w:rsidTr="005E5056">
        <w:tc>
          <w:tcPr>
            <w:tcW w:w="3240" w:type="dxa"/>
            <w:tcBorders>
              <w:top w:val="single" w:sz="6" w:space="0" w:color="auto"/>
              <w:left w:val="single" w:sz="6" w:space="0" w:color="auto"/>
              <w:bottom w:val="single" w:sz="4" w:space="0" w:color="auto"/>
              <w:right w:val="single" w:sz="6" w:space="0" w:color="auto"/>
            </w:tcBorders>
          </w:tcPr>
          <w:p w14:paraId="39B09DDC" w14:textId="77777777" w:rsidR="00850817" w:rsidRPr="00A60C3E" w:rsidRDefault="00850817" w:rsidP="00211512">
            <w:pPr>
              <w:rPr>
                <w:rFonts w:ascii="Arial" w:hAnsi="Arial"/>
                <w:sz w:val="24"/>
              </w:rPr>
            </w:pPr>
            <w:r w:rsidRPr="00A60C3E">
              <w:rPr>
                <w:rFonts w:ascii="Arial" w:hAnsi="Arial"/>
                <w:sz w:val="24"/>
              </w:rPr>
              <w:t>B1108 High Street</w:t>
            </w:r>
          </w:p>
          <w:p w14:paraId="47A4C6D4" w14:textId="77777777" w:rsidR="00850817" w:rsidRPr="00A60C3E" w:rsidRDefault="00850817" w:rsidP="00211512">
            <w:pPr>
              <w:rPr>
                <w:rFonts w:ascii="Arial" w:hAnsi="Arial"/>
                <w:sz w:val="24"/>
              </w:rPr>
            </w:pPr>
            <w:r w:rsidRPr="00A60C3E">
              <w:rPr>
                <w:rFonts w:ascii="Arial" w:hAnsi="Arial"/>
                <w:sz w:val="24"/>
              </w:rPr>
              <w:t>South Side</w:t>
            </w:r>
          </w:p>
          <w:p w14:paraId="3D194010" w14:textId="44FE27FA" w:rsidR="00850817" w:rsidRPr="00A60C3E" w:rsidRDefault="00850817" w:rsidP="008E4AEF">
            <w:pPr>
              <w:rPr>
                <w:rFonts w:ascii="Arial" w:hAnsi="Arial"/>
                <w:sz w:val="24"/>
              </w:rPr>
            </w:pPr>
            <w:r w:rsidRPr="00A60C3E">
              <w:rPr>
                <w:rFonts w:ascii="Arial" w:hAnsi="Arial"/>
                <w:sz w:val="24"/>
              </w:rPr>
              <w:t>From a point 249 metres east of the centreline of its junction with the U33227 George Trollope Road eastwards for a distance of 8 metres</w:t>
            </w:r>
          </w:p>
        </w:tc>
        <w:tc>
          <w:tcPr>
            <w:tcW w:w="2160" w:type="dxa"/>
            <w:tcBorders>
              <w:top w:val="single" w:sz="6" w:space="0" w:color="auto"/>
              <w:left w:val="nil"/>
              <w:bottom w:val="single" w:sz="4" w:space="0" w:color="auto"/>
              <w:right w:val="single" w:sz="6" w:space="0" w:color="auto"/>
            </w:tcBorders>
          </w:tcPr>
          <w:p w14:paraId="131B20FB" w14:textId="77777777" w:rsidR="00850817" w:rsidRPr="00A60C3E" w:rsidRDefault="00850817" w:rsidP="003D6068">
            <w:pPr>
              <w:rPr>
                <w:rFonts w:ascii="Arial" w:hAnsi="Arial"/>
                <w:sz w:val="24"/>
              </w:rPr>
            </w:pPr>
            <w:r w:rsidRPr="00A60C3E">
              <w:rPr>
                <w:rFonts w:ascii="Arial" w:hAnsi="Arial"/>
                <w:sz w:val="24"/>
              </w:rPr>
              <w:t>Monday - Saturday</w:t>
            </w:r>
          </w:p>
          <w:p w14:paraId="12CD06EB" w14:textId="77777777" w:rsidR="00850817" w:rsidRPr="00A60C3E" w:rsidRDefault="00850817" w:rsidP="003D6068">
            <w:pPr>
              <w:rPr>
                <w:rFonts w:ascii="Arial" w:hAnsi="Arial"/>
                <w:sz w:val="24"/>
              </w:rPr>
            </w:pPr>
          </w:p>
          <w:p w14:paraId="0CBB837A" w14:textId="597DF7BA" w:rsidR="00850817" w:rsidRPr="00A60C3E" w:rsidRDefault="00850817" w:rsidP="00211512">
            <w:pPr>
              <w:rPr>
                <w:rFonts w:ascii="Arial" w:hAnsi="Arial"/>
                <w:sz w:val="24"/>
              </w:rPr>
            </w:pPr>
          </w:p>
        </w:tc>
        <w:tc>
          <w:tcPr>
            <w:tcW w:w="1710" w:type="dxa"/>
            <w:tcBorders>
              <w:top w:val="single" w:sz="6" w:space="0" w:color="auto"/>
              <w:left w:val="nil"/>
              <w:bottom w:val="single" w:sz="4" w:space="0" w:color="auto"/>
              <w:right w:val="single" w:sz="6" w:space="0" w:color="auto"/>
            </w:tcBorders>
          </w:tcPr>
          <w:p w14:paraId="0C87606F" w14:textId="77777777" w:rsidR="00850817" w:rsidRPr="00A60C3E" w:rsidRDefault="00850817" w:rsidP="001E52BA">
            <w:pPr>
              <w:rPr>
                <w:rFonts w:ascii="Arial" w:hAnsi="Arial"/>
                <w:sz w:val="24"/>
              </w:rPr>
            </w:pPr>
            <w:r w:rsidRPr="00A60C3E">
              <w:rPr>
                <w:rFonts w:ascii="Arial" w:hAnsi="Arial"/>
                <w:sz w:val="24"/>
              </w:rPr>
              <w:t>0800 hrs to 1800 hrs</w:t>
            </w:r>
          </w:p>
          <w:p w14:paraId="10AF94BF" w14:textId="547DD5F5" w:rsidR="00850817" w:rsidRPr="00A60C3E" w:rsidRDefault="00850817" w:rsidP="003D6068">
            <w:pPr>
              <w:rPr>
                <w:rFonts w:ascii="Arial" w:hAnsi="Arial"/>
                <w:sz w:val="24"/>
              </w:rPr>
            </w:pPr>
          </w:p>
        </w:tc>
        <w:tc>
          <w:tcPr>
            <w:tcW w:w="1800" w:type="dxa"/>
            <w:tcBorders>
              <w:top w:val="single" w:sz="6" w:space="0" w:color="auto"/>
              <w:left w:val="nil"/>
              <w:bottom w:val="single" w:sz="4" w:space="0" w:color="auto"/>
              <w:right w:val="single" w:sz="6" w:space="0" w:color="auto"/>
            </w:tcBorders>
          </w:tcPr>
          <w:p w14:paraId="30776B56" w14:textId="316F1855" w:rsidR="00850817" w:rsidRPr="00A60C3E" w:rsidRDefault="00850817" w:rsidP="00211512">
            <w:pPr>
              <w:rPr>
                <w:rFonts w:ascii="Arial" w:hAnsi="Arial"/>
                <w:sz w:val="24"/>
              </w:rPr>
            </w:pPr>
            <w:r w:rsidRPr="00A60C3E">
              <w:rPr>
                <w:rFonts w:ascii="Arial" w:hAnsi="Arial"/>
                <w:sz w:val="24"/>
              </w:rPr>
              <w:t>Waiting limited to 1 hour with no return within 30 minutes</w:t>
            </w:r>
          </w:p>
          <w:p w14:paraId="382E9EDB" w14:textId="77777777" w:rsidR="00850817" w:rsidRPr="00A60C3E" w:rsidRDefault="00850817" w:rsidP="00211512">
            <w:pPr>
              <w:rPr>
                <w:rFonts w:ascii="Arial" w:hAnsi="Arial"/>
                <w:sz w:val="24"/>
              </w:rPr>
            </w:pPr>
          </w:p>
        </w:tc>
      </w:tr>
      <w:tr w:rsidR="00A60C3E" w:rsidRPr="00A60C3E" w14:paraId="227A28A4" w14:textId="77777777" w:rsidTr="005E5056">
        <w:tc>
          <w:tcPr>
            <w:tcW w:w="3240" w:type="dxa"/>
            <w:tcBorders>
              <w:top w:val="single" w:sz="4" w:space="0" w:color="auto"/>
              <w:left w:val="single" w:sz="6" w:space="0" w:color="auto"/>
              <w:right w:val="single" w:sz="6" w:space="0" w:color="auto"/>
            </w:tcBorders>
          </w:tcPr>
          <w:p w14:paraId="55552EAB" w14:textId="77777777" w:rsidR="00850817" w:rsidRPr="00A60C3E" w:rsidRDefault="00850817" w:rsidP="001E52BA">
            <w:pPr>
              <w:rPr>
                <w:rFonts w:ascii="Arial" w:hAnsi="Arial"/>
                <w:sz w:val="24"/>
              </w:rPr>
            </w:pPr>
            <w:r w:rsidRPr="00A60C3E">
              <w:rPr>
                <w:rFonts w:ascii="Arial" w:hAnsi="Arial"/>
                <w:sz w:val="24"/>
              </w:rPr>
              <w:t>U33183 Middle Street</w:t>
            </w:r>
          </w:p>
          <w:p w14:paraId="3FEC3116" w14:textId="77777777" w:rsidR="00850817" w:rsidRPr="00A60C3E" w:rsidRDefault="00850817" w:rsidP="001E52BA">
            <w:pPr>
              <w:rPr>
                <w:rFonts w:ascii="Arial" w:hAnsi="Arial"/>
                <w:sz w:val="24"/>
              </w:rPr>
            </w:pPr>
            <w:smartTag w:uri="urn:schemas-microsoft-com:office:smarttags" w:element="place">
              <w:r w:rsidRPr="00A60C3E">
                <w:rPr>
                  <w:rFonts w:ascii="Arial" w:hAnsi="Arial"/>
                  <w:sz w:val="24"/>
                </w:rPr>
                <w:t>West Side</w:t>
              </w:r>
            </w:smartTag>
          </w:p>
          <w:p w14:paraId="6323E019" w14:textId="77777777" w:rsidR="00850817" w:rsidRPr="00A60C3E" w:rsidRDefault="00850817" w:rsidP="001E52BA">
            <w:pPr>
              <w:rPr>
                <w:rFonts w:ascii="Arial" w:hAnsi="Arial"/>
                <w:sz w:val="24"/>
              </w:rPr>
            </w:pPr>
            <w:r w:rsidRPr="00A60C3E">
              <w:rPr>
                <w:rFonts w:ascii="Arial" w:hAnsi="Arial"/>
                <w:sz w:val="24"/>
              </w:rPr>
              <w:t xml:space="preserve">From a point 4 metres north of its junction with the </w:t>
            </w:r>
            <w:smartTag w:uri="urn:schemas-microsoft-com:office:smarttags" w:element="Street">
              <w:smartTag w:uri="urn:schemas-microsoft-com:office:smarttags" w:element="address">
                <w:r w:rsidRPr="00A60C3E">
                  <w:rPr>
                    <w:rFonts w:ascii="Arial" w:hAnsi="Arial"/>
                    <w:sz w:val="24"/>
                  </w:rPr>
                  <w:t>B1108 High Street northwards</w:t>
                </w:r>
              </w:smartTag>
            </w:smartTag>
            <w:r w:rsidRPr="00A60C3E">
              <w:rPr>
                <w:rFonts w:ascii="Arial" w:hAnsi="Arial"/>
                <w:sz w:val="24"/>
              </w:rPr>
              <w:t xml:space="preserve"> for a distance of 4 metres</w:t>
            </w:r>
          </w:p>
          <w:p w14:paraId="72590761" w14:textId="196AA213" w:rsidR="00850817" w:rsidRPr="00A60C3E" w:rsidRDefault="00805592" w:rsidP="001E52BA">
            <w:pPr>
              <w:rPr>
                <w:rFonts w:ascii="Arial" w:hAnsi="Arial"/>
                <w:sz w:val="24"/>
              </w:rPr>
            </w:pPr>
            <w:r w:rsidRPr="00A60C3E">
              <w:rPr>
                <w:rFonts w:ascii="Arial" w:hAnsi="Arial"/>
                <w:sz w:val="24"/>
              </w:rPr>
              <w:t>(For use by Disabled badge holders only)</w:t>
            </w:r>
          </w:p>
        </w:tc>
        <w:tc>
          <w:tcPr>
            <w:tcW w:w="2160" w:type="dxa"/>
            <w:tcBorders>
              <w:top w:val="single" w:sz="4" w:space="0" w:color="auto"/>
              <w:left w:val="nil"/>
              <w:right w:val="single" w:sz="6" w:space="0" w:color="auto"/>
            </w:tcBorders>
          </w:tcPr>
          <w:p w14:paraId="40547CAD" w14:textId="77777777" w:rsidR="00850817" w:rsidRPr="00A60C3E" w:rsidRDefault="00850817" w:rsidP="001E52BA">
            <w:pPr>
              <w:rPr>
                <w:rFonts w:ascii="Arial" w:hAnsi="Arial"/>
                <w:sz w:val="24"/>
              </w:rPr>
            </w:pPr>
            <w:r w:rsidRPr="00A60C3E">
              <w:rPr>
                <w:rFonts w:ascii="Arial" w:hAnsi="Arial"/>
                <w:sz w:val="24"/>
              </w:rPr>
              <w:t>Monday, Tuesday, Thursday, Friday, Saturday and Sunday</w:t>
            </w:r>
          </w:p>
          <w:p w14:paraId="043FC6A1" w14:textId="77777777" w:rsidR="00850817" w:rsidRPr="00A60C3E" w:rsidRDefault="00850817" w:rsidP="001E52BA">
            <w:pPr>
              <w:rPr>
                <w:rFonts w:ascii="Arial" w:hAnsi="Arial"/>
                <w:sz w:val="24"/>
              </w:rPr>
            </w:pPr>
          </w:p>
          <w:p w14:paraId="5C7D0E72" w14:textId="1DB3B06F" w:rsidR="00850817" w:rsidRPr="00A60C3E" w:rsidRDefault="00850817" w:rsidP="001E52BA">
            <w:pPr>
              <w:rPr>
                <w:rFonts w:ascii="Arial" w:hAnsi="Arial"/>
                <w:sz w:val="24"/>
              </w:rPr>
            </w:pPr>
            <w:r w:rsidRPr="00A60C3E">
              <w:rPr>
                <w:rFonts w:ascii="Arial" w:hAnsi="Arial"/>
                <w:sz w:val="24"/>
              </w:rPr>
              <w:t>Wednesday</w:t>
            </w:r>
          </w:p>
        </w:tc>
        <w:tc>
          <w:tcPr>
            <w:tcW w:w="1710" w:type="dxa"/>
            <w:tcBorders>
              <w:top w:val="single" w:sz="4" w:space="0" w:color="auto"/>
              <w:left w:val="nil"/>
              <w:right w:val="single" w:sz="6" w:space="0" w:color="auto"/>
            </w:tcBorders>
          </w:tcPr>
          <w:p w14:paraId="0B5DCA39" w14:textId="77777777" w:rsidR="00850817" w:rsidRPr="00A60C3E" w:rsidRDefault="00850817" w:rsidP="001E52BA">
            <w:pPr>
              <w:rPr>
                <w:rFonts w:ascii="Arial" w:hAnsi="Arial"/>
                <w:sz w:val="24"/>
              </w:rPr>
            </w:pPr>
            <w:r w:rsidRPr="00A60C3E">
              <w:rPr>
                <w:rFonts w:ascii="Arial" w:hAnsi="Arial"/>
                <w:sz w:val="24"/>
              </w:rPr>
              <w:t>At All Times</w:t>
            </w:r>
          </w:p>
          <w:p w14:paraId="282395FF" w14:textId="77777777" w:rsidR="00850817" w:rsidRPr="00A60C3E" w:rsidRDefault="00850817" w:rsidP="001E52BA">
            <w:pPr>
              <w:rPr>
                <w:rFonts w:ascii="Arial" w:hAnsi="Arial"/>
                <w:sz w:val="24"/>
              </w:rPr>
            </w:pPr>
          </w:p>
          <w:p w14:paraId="783E0E55" w14:textId="77777777" w:rsidR="00850817" w:rsidRPr="00A60C3E" w:rsidRDefault="00850817" w:rsidP="001E52BA">
            <w:pPr>
              <w:rPr>
                <w:rFonts w:ascii="Arial" w:hAnsi="Arial"/>
                <w:sz w:val="24"/>
              </w:rPr>
            </w:pPr>
          </w:p>
          <w:p w14:paraId="68D6EF99" w14:textId="014CFAAD" w:rsidR="00F71182" w:rsidRPr="00A60C3E" w:rsidRDefault="00F71182" w:rsidP="001E52BA">
            <w:pPr>
              <w:rPr>
                <w:rFonts w:ascii="Arial" w:hAnsi="Arial"/>
                <w:sz w:val="24"/>
              </w:rPr>
            </w:pPr>
          </w:p>
          <w:p w14:paraId="01396FEE" w14:textId="77777777" w:rsidR="005E5056" w:rsidRPr="00A60C3E" w:rsidRDefault="005E5056" w:rsidP="001E52BA">
            <w:pPr>
              <w:rPr>
                <w:rFonts w:ascii="Arial" w:hAnsi="Arial"/>
                <w:sz w:val="24"/>
              </w:rPr>
            </w:pPr>
          </w:p>
          <w:p w14:paraId="3ACD73D5" w14:textId="77777777" w:rsidR="00850817" w:rsidRPr="00A60C3E" w:rsidRDefault="00850817" w:rsidP="001E52BA">
            <w:pPr>
              <w:rPr>
                <w:rFonts w:ascii="Arial" w:hAnsi="Arial"/>
                <w:sz w:val="24"/>
              </w:rPr>
            </w:pPr>
          </w:p>
          <w:p w14:paraId="44A00F25" w14:textId="76E18313" w:rsidR="00850817" w:rsidRPr="00A60C3E" w:rsidRDefault="00850817" w:rsidP="001E52BA">
            <w:pPr>
              <w:rPr>
                <w:rFonts w:ascii="Arial" w:hAnsi="Arial"/>
                <w:sz w:val="24"/>
              </w:rPr>
            </w:pPr>
            <w:r w:rsidRPr="00A60C3E">
              <w:rPr>
                <w:rFonts w:ascii="Arial" w:hAnsi="Arial"/>
                <w:sz w:val="24"/>
              </w:rPr>
              <w:t>Midnight to 0400 hrs and 1600 hrs to 2359 hours</w:t>
            </w:r>
          </w:p>
        </w:tc>
        <w:tc>
          <w:tcPr>
            <w:tcW w:w="1800" w:type="dxa"/>
            <w:tcBorders>
              <w:top w:val="single" w:sz="4" w:space="0" w:color="auto"/>
              <w:left w:val="nil"/>
              <w:right w:val="single" w:sz="6" w:space="0" w:color="auto"/>
            </w:tcBorders>
          </w:tcPr>
          <w:p w14:paraId="6BF53FB8" w14:textId="77777777" w:rsidR="00850817" w:rsidRPr="00A60C3E" w:rsidRDefault="00850817" w:rsidP="001E52BA">
            <w:pPr>
              <w:rPr>
                <w:rFonts w:ascii="Arial" w:hAnsi="Arial"/>
                <w:sz w:val="24"/>
              </w:rPr>
            </w:pPr>
            <w:r w:rsidRPr="00A60C3E">
              <w:rPr>
                <w:rFonts w:ascii="Arial" w:hAnsi="Arial"/>
                <w:sz w:val="24"/>
              </w:rPr>
              <w:t>Waiting unlimited</w:t>
            </w:r>
          </w:p>
          <w:p w14:paraId="3A9A6317" w14:textId="77777777" w:rsidR="00850817" w:rsidRPr="00A60C3E" w:rsidRDefault="00850817" w:rsidP="001E52BA">
            <w:pPr>
              <w:rPr>
                <w:rFonts w:ascii="Arial" w:hAnsi="Arial"/>
                <w:sz w:val="24"/>
              </w:rPr>
            </w:pPr>
          </w:p>
          <w:p w14:paraId="4FD83CE6" w14:textId="77777777" w:rsidR="00850817" w:rsidRPr="00A60C3E" w:rsidRDefault="00850817" w:rsidP="001E52BA">
            <w:pPr>
              <w:rPr>
                <w:rFonts w:ascii="Arial" w:hAnsi="Arial"/>
                <w:sz w:val="24"/>
              </w:rPr>
            </w:pPr>
          </w:p>
          <w:p w14:paraId="1BAC1B6E" w14:textId="3E9DDF0E" w:rsidR="00F71182" w:rsidRPr="00A60C3E" w:rsidRDefault="00F71182" w:rsidP="001E52BA">
            <w:pPr>
              <w:rPr>
                <w:rFonts w:ascii="Arial" w:hAnsi="Arial"/>
                <w:sz w:val="24"/>
              </w:rPr>
            </w:pPr>
          </w:p>
          <w:p w14:paraId="4982F447" w14:textId="77777777" w:rsidR="00F71182" w:rsidRPr="00A60C3E" w:rsidRDefault="00F71182" w:rsidP="001E52BA">
            <w:pPr>
              <w:rPr>
                <w:rFonts w:ascii="Arial" w:hAnsi="Arial"/>
                <w:sz w:val="24"/>
              </w:rPr>
            </w:pPr>
          </w:p>
          <w:p w14:paraId="455478A3" w14:textId="55659D86" w:rsidR="00850817" w:rsidRPr="00A60C3E" w:rsidRDefault="00850817" w:rsidP="001E52BA">
            <w:pPr>
              <w:rPr>
                <w:rFonts w:ascii="Arial" w:hAnsi="Arial"/>
                <w:sz w:val="24"/>
              </w:rPr>
            </w:pPr>
            <w:r w:rsidRPr="00A60C3E">
              <w:rPr>
                <w:rFonts w:ascii="Arial" w:hAnsi="Arial"/>
                <w:sz w:val="24"/>
              </w:rPr>
              <w:t>Waiting unlimited within those operational times</w:t>
            </w:r>
          </w:p>
        </w:tc>
      </w:tr>
      <w:tr w:rsidR="00850817" w:rsidRPr="00A60C3E" w14:paraId="33615594" w14:textId="77777777" w:rsidTr="005E5056">
        <w:tc>
          <w:tcPr>
            <w:tcW w:w="3240" w:type="dxa"/>
            <w:tcBorders>
              <w:top w:val="single" w:sz="6" w:space="0" w:color="auto"/>
              <w:left w:val="single" w:sz="6" w:space="0" w:color="auto"/>
              <w:bottom w:val="single" w:sz="4" w:space="0" w:color="auto"/>
              <w:right w:val="single" w:sz="6" w:space="0" w:color="auto"/>
            </w:tcBorders>
          </w:tcPr>
          <w:p w14:paraId="4375DF2A" w14:textId="77777777" w:rsidR="00850817" w:rsidRPr="00A60C3E" w:rsidRDefault="00850817" w:rsidP="001E52BA">
            <w:pPr>
              <w:rPr>
                <w:rFonts w:ascii="Arial" w:hAnsi="Arial"/>
                <w:sz w:val="24"/>
              </w:rPr>
            </w:pPr>
            <w:r w:rsidRPr="00A60C3E">
              <w:rPr>
                <w:rFonts w:ascii="Arial" w:hAnsi="Arial"/>
                <w:sz w:val="24"/>
              </w:rPr>
              <w:t>U33183 Middle Street</w:t>
            </w:r>
          </w:p>
          <w:p w14:paraId="1BFF21F5" w14:textId="77777777" w:rsidR="00850817" w:rsidRPr="00A60C3E" w:rsidRDefault="00850817" w:rsidP="001E52BA">
            <w:pPr>
              <w:rPr>
                <w:rFonts w:ascii="Arial" w:hAnsi="Arial"/>
                <w:sz w:val="24"/>
              </w:rPr>
            </w:pPr>
            <w:r w:rsidRPr="00A60C3E">
              <w:rPr>
                <w:rFonts w:ascii="Arial" w:hAnsi="Arial"/>
                <w:sz w:val="24"/>
              </w:rPr>
              <w:t>South Side</w:t>
            </w:r>
          </w:p>
          <w:p w14:paraId="46DE9278" w14:textId="337FED79" w:rsidR="00850817" w:rsidRPr="00A60C3E" w:rsidRDefault="00850817" w:rsidP="00F71182">
            <w:pPr>
              <w:rPr>
                <w:rFonts w:ascii="Arial" w:hAnsi="Arial"/>
                <w:sz w:val="24"/>
              </w:rPr>
            </w:pPr>
            <w:r w:rsidRPr="00A60C3E">
              <w:rPr>
                <w:rFonts w:ascii="Arial" w:hAnsi="Arial"/>
                <w:sz w:val="24"/>
              </w:rPr>
              <w:t>From a point 14 metres west of its junction with the U33450 Dereham Road westwards for a distance of 18 metres</w:t>
            </w:r>
          </w:p>
        </w:tc>
        <w:tc>
          <w:tcPr>
            <w:tcW w:w="2160" w:type="dxa"/>
            <w:tcBorders>
              <w:top w:val="single" w:sz="6" w:space="0" w:color="auto"/>
              <w:left w:val="nil"/>
              <w:bottom w:val="single" w:sz="4" w:space="0" w:color="auto"/>
              <w:right w:val="single" w:sz="6" w:space="0" w:color="auto"/>
            </w:tcBorders>
          </w:tcPr>
          <w:p w14:paraId="3EA0C291" w14:textId="77777777" w:rsidR="00850817" w:rsidRPr="00A60C3E" w:rsidRDefault="00850817" w:rsidP="001E52BA">
            <w:pPr>
              <w:rPr>
                <w:rFonts w:ascii="Arial" w:hAnsi="Arial"/>
                <w:sz w:val="24"/>
              </w:rPr>
            </w:pPr>
            <w:r w:rsidRPr="00A60C3E">
              <w:rPr>
                <w:rFonts w:ascii="Arial" w:hAnsi="Arial"/>
                <w:sz w:val="24"/>
              </w:rPr>
              <w:t>Monday, Tuesday, Thursday, Friday and Saturday</w:t>
            </w:r>
          </w:p>
          <w:p w14:paraId="38550539" w14:textId="77777777" w:rsidR="00850817" w:rsidRPr="00A60C3E" w:rsidRDefault="00850817" w:rsidP="001E52BA">
            <w:pPr>
              <w:rPr>
                <w:rFonts w:ascii="Arial" w:hAnsi="Arial"/>
                <w:sz w:val="24"/>
              </w:rPr>
            </w:pPr>
          </w:p>
          <w:p w14:paraId="30B63FAA" w14:textId="77777777" w:rsidR="00850817" w:rsidRPr="00A60C3E" w:rsidRDefault="00850817" w:rsidP="001E52BA">
            <w:pPr>
              <w:rPr>
                <w:rFonts w:ascii="Arial" w:hAnsi="Arial"/>
                <w:sz w:val="24"/>
              </w:rPr>
            </w:pPr>
            <w:r w:rsidRPr="00A60C3E">
              <w:rPr>
                <w:rFonts w:ascii="Arial" w:hAnsi="Arial"/>
                <w:sz w:val="24"/>
              </w:rPr>
              <w:t xml:space="preserve">Wednesday </w:t>
            </w:r>
          </w:p>
          <w:p w14:paraId="63A5DB76" w14:textId="0FB9BC2A" w:rsidR="00850817" w:rsidRPr="00A60C3E" w:rsidRDefault="00850817" w:rsidP="001E52BA">
            <w:pPr>
              <w:rPr>
                <w:rFonts w:ascii="Arial" w:hAnsi="Arial"/>
                <w:sz w:val="24"/>
              </w:rPr>
            </w:pPr>
          </w:p>
        </w:tc>
        <w:tc>
          <w:tcPr>
            <w:tcW w:w="1710" w:type="dxa"/>
            <w:tcBorders>
              <w:top w:val="single" w:sz="6" w:space="0" w:color="auto"/>
              <w:left w:val="nil"/>
              <w:bottom w:val="single" w:sz="4" w:space="0" w:color="auto"/>
              <w:right w:val="single" w:sz="6" w:space="0" w:color="auto"/>
            </w:tcBorders>
          </w:tcPr>
          <w:p w14:paraId="7A34B11E" w14:textId="77777777" w:rsidR="00850817" w:rsidRPr="00A60C3E" w:rsidRDefault="00850817" w:rsidP="001E52BA">
            <w:pPr>
              <w:rPr>
                <w:rFonts w:ascii="Arial" w:hAnsi="Arial"/>
                <w:sz w:val="24"/>
              </w:rPr>
            </w:pPr>
            <w:r w:rsidRPr="00A60C3E">
              <w:rPr>
                <w:rFonts w:ascii="Arial" w:hAnsi="Arial"/>
                <w:sz w:val="24"/>
              </w:rPr>
              <w:t>0800 hrs to 1800 hrs</w:t>
            </w:r>
          </w:p>
          <w:p w14:paraId="527BD53E" w14:textId="77777777" w:rsidR="00850817" w:rsidRPr="00A60C3E" w:rsidRDefault="00850817" w:rsidP="001E52BA">
            <w:pPr>
              <w:rPr>
                <w:rFonts w:ascii="Arial" w:hAnsi="Arial"/>
                <w:sz w:val="24"/>
              </w:rPr>
            </w:pPr>
          </w:p>
          <w:p w14:paraId="55AE55D2" w14:textId="1387AFF8" w:rsidR="00850817" w:rsidRPr="00A60C3E" w:rsidRDefault="00850817" w:rsidP="001E52BA">
            <w:pPr>
              <w:rPr>
                <w:rFonts w:ascii="Arial" w:hAnsi="Arial"/>
                <w:sz w:val="24"/>
              </w:rPr>
            </w:pPr>
          </w:p>
          <w:p w14:paraId="5776660A" w14:textId="77777777" w:rsidR="005E5056" w:rsidRPr="00A60C3E" w:rsidRDefault="005E5056" w:rsidP="001E52BA">
            <w:pPr>
              <w:rPr>
                <w:rFonts w:ascii="Arial" w:hAnsi="Arial"/>
                <w:sz w:val="24"/>
              </w:rPr>
            </w:pPr>
          </w:p>
          <w:p w14:paraId="6CE11DD9" w14:textId="1C1F2ABD" w:rsidR="00850817" w:rsidRPr="00A60C3E" w:rsidRDefault="00850817" w:rsidP="001E52BA">
            <w:pPr>
              <w:rPr>
                <w:rFonts w:ascii="Arial" w:hAnsi="Arial"/>
                <w:sz w:val="24"/>
              </w:rPr>
            </w:pPr>
            <w:r w:rsidRPr="00A60C3E">
              <w:rPr>
                <w:rFonts w:ascii="Arial" w:hAnsi="Arial"/>
                <w:sz w:val="24"/>
              </w:rPr>
              <w:t>1600 hrs to 1800 hrs</w:t>
            </w:r>
          </w:p>
        </w:tc>
        <w:tc>
          <w:tcPr>
            <w:tcW w:w="1800" w:type="dxa"/>
            <w:tcBorders>
              <w:top w:val="single" w:sz="6" w:space="0" w:color="auto"/>
              <w:left w:val="nil"/>
              <w:bottom w:val="single" w:sz="4" w:space="0" w:color="auto"/>
              <w:right w:val="single" w:sz="6" w:space="0" w:color="auto"/>
            </w:tcBorders>
          </w:tcPr>
          <w:p w14:paraId="7D4778B9" w14:textId="3FC49386" w:rsidR="00850817" w:rsidRPr="00A60C3E" w:rsidRDefault="00850817" w:rsidP="001E52BA">
            <w:pPr>
              <w:rPr>
                <w:rFonts w:ascii="Arial" w:hAnsi="Arial"/>
                <w:sz w:val="24"/>
              </w:rPr>
            </w:pPr>
            <w:r w:rsidRPr="00A60C3E">
              <w:rPr>
                <w:rFonts w:ascii="Arial" w:hAnsi="Arial"/>
                <w:sz w:val="24"/>
              </w:rPr>
              <w:t>Waiting limited to 30 minutes with no return within 30 minutes</w:t>
            </w:r>
          </w:p>
        </w:tc>
      </w:tr>
    </w:tbl>
    <w:p w14:paraId="14E2FC0A" w14:textId="77777777" w:rsidR="0011562F" w:rsidRPr="00A60C3E" w:rsidRDefault="0011562F" w:rsidP="000B51B8">
      <w:pPr>
        <w:jc w:val="both"/>
        <w:rPr>
          <w:rFonts w:ascii="Arial" w:hAnsi="Arial" w:cs="Arial"/>
          <w:sz w:val="24"/>
          <w:szCs w:val="24"/>
          <w:lang w:eastAsia="en-GB"/>
        </w:rPr>
      </w:pPr>
    </w:p>
    <w:p w14:paraId="70B2674A" w14:textId="67ADE2CF" w:rsidR="00CD10A4" w:rsidRPr="00A60C3E" w:rsidRDefault="00363BCE" w:rsidP="000B51B8">
      <w:pPr>
        <w:jc w:val="both"/>
        <w:rPr>
          <w:rFonts w:ascii="Arial" w:hAnsi="Arial" w:cs="Arial"/>
          <w:sz w:val="24"/>
          <w:szCs w:val="24"/>
        </w:rPr>
      </w:pPr>
      <w:r w:rsidRPr="00A60C3E">
        <w:rPr>
          <w:rFonts w:ascii="Arial" w:hAnsi="Arial" w:cs="Arial"/>
          <w:sz w:val="24"/>
          <w:szCs w:val="24"/>
          <w:lang w:eastAsia="en-GB"/>
        </w:rPr>
        <w:t xml:space="preserve">A copy of </w:t>
      </w:r>
      <w:r w:rsidR="00013B70" w:rsidRPr="00A60C3E">
        <w:rPr>
          <w:rFonts w:ascii="Arial" w:hAnsi="Arial" w:cs="Arial"/>
          <w:sz w:val="24"/>
          <w:szCs w:val="24"/>
          <w:lang w:eastAsia="en-GB"/>
        </w:rPr>
        <w:t>these Orders</w:t>
      </w:r>
      <w:r w:rsidRPr="00A60C3E">
        <w:rPr>
          <w:rFonts w:ascii="Arial" w:hAnsi="Arial" w:cs="Arial"/>
          <w:sz w:val="24"/>
          <w:szCs w:val="24"/>
          <w:lang w:eastAsia="en-GB"/>
        </w:rPr>
        <w:t xml:space="preserve"> and a plan may be viewed online at https://norfolk.citizenspace.com/ [norfolk.citizenspace.com]. Copies may also be available for inspection at Norfolk County Council, County Hall, Martineau Lane, Norwich, and at the offices of </w:t>
      </w:r>
      <w:r w:rsidR="00CD10A4" w:rsidRPr="00A60C3E">
        <w:rPr>
          <w:rFonts w:ascii="Arial" w:hAnsi="Arial" w:cs="Arial"/>
          <w:sz w:val="24"/>
          <w:szCs w:val="24"/>
          <w:lang w:eastAsia="en-GB"/>
        </w:rPr>
        <w:t>Breckland District Council, Elizabeth House, Walpole Loke, Dereham during normal office hours.  However, during the current epidemic staffing levels have been reduced and viewing online would be recommended in keeping with the government guidelines.</w:t>
      </w:r>
    </w:p>
    <w:p w14:paraId="03A7F21D" w14:textId="77777777" w:rsidR="00B02C89" w:rsidRPr="00D52977" w:rsidRDefault="00B02C89" w:rsidP="00B02C89">
      <w:pPr>
        <w:jc w:val="both"/>
        <w:rPr>
          <w:rFonts w:ascii="Arial" w:hAnsi="Arial" w:cs="Arial"/>
          <w:sz w:val="24"/>
          <w:szCs w:val="24"/>
        </w:rPr>
      </w:pPr>
      <w:bookmarkStart w:id="4" w:name="_Hlk517862391"/>
    </w:p>
    <w:p w14:paraId="5CFFFBDB" w14:textId="3D033922" w:rsidR="00B02C89" w:rsidRDefault="00B02C89" w:rsidP="00B02C89">
      <w:pPr>
        <w:jc w:val="both"/>
        <w:rPr>
          <w:rFonts w:ascii="Arial" w:hAnsi="Arial" w:cs="Arial"/>
          <w:sz w:val="24"/>
          <w:szCs w:val="24"/>
        </w:rPr>
      </w:pPr>
      <w:r w:rsidRPr="00507A6F">
        <w:rPr>
          <w:rFonts w:ascii="Arial" w:hAnsi="Arial" w:cs="Arial"/>
          <w:sz w:val="24"/>
          <w:szCs w:val="24"/>
        </w:rPr>
        <w:t xml:space="preserve">Any person who desires to question the validity of the </w:t>
      </w:r>
      <w:r>
        <w:rPr>
          <w:rFonts w:ascii="Arial" w:hAnsi="Arial" w:cs="Arial"/>
          <w:sz w:val="24"/>
          <w:szCs w:val="24"/>
        </w:rPr>
        <w:t xml:space="preserve">above Orders </w:t>
      </w:r>
      <w:r w:rsidRPr="00507A6F">
        <w:rPr>
          <w:rFonts w:ascii="Arial" w:hAnsi="Arial" w:cs="Arial"/>
          <w:sz w:val="24"/>
          <w:szCs w:val="24"/>
        </w:rPr>
        <w:t>or of any</w:t>
      </w:r>
      <w:r>
        <w:rPr>
          <w:rFonts w:ascii="Arial" w:hAnsi="Arial" w:cs="Arial"/>
          <w:sz w:val="24"/>
          <w:szCs w:val="24"/>
        </w:rPr>
        <w:t xml:space="preserve"> </w:t>
      </w:r>
      <w:r w:rsidRPr="00507A6F">
        <w:rPr>
          <w:rFonts w:ascii="Arial" w:hAnsi="Arial" w:cs="Arial"/>
          <w:sz w:val="24"/>
          <w:szCs w:val="24"/>
        </w:rPr>
        <w:t xml:space="preserve">provision contained in </w:t>
      </w:r>
      <w:r>
        <w:rPr>
          <w:rFonts w:ascii="Arial" w:hAnsi="Arial" w:cs="Arial"/>
          <w:sz w:val="24"/>
          <w:szCs w:val="24"/>
        </w:rPr>
        <w:t>them</w:t>
      </w:r>
      <w:r w:rsidRPr="00507A6F">
        <w:rPr>
          <w:rFonts w:ascii="Arial" w:hAnsi="Arial" w:cs="Arial"/>
          <w:sz w:val="24"/>
          <w:szCs w:val="24"/>
        </w:rPr>
        <w:t xml:space="preserve"> on the grounds that it is not within the powers conferred by the Road Traffic Regulation Act 1984, or on the grounds that any requirement of that Act, or of any instrument made under it, has not been complied with in relation to the O</w:t>
      </w:r>
      <w:r>
        <w:rPr>
          <w:rFonts w:ascii="Arial" w:hAnsi="Arial" w:cs="Arial"/>
          <w:sz w:val="24"/>
          <w:szCs w:val="24"/>
        </w:rPr>
        <w:t>rder, may within six weeks from 25</w:t>
      </w:r>
      <w:r w:rsidRPr="00B02C89">
        <w:rPr>
          <w:rFonts w:ascii="Arial" w:hAnsi="Arial" w:cs="Arial"/>
          <w:sz w:val="24"/>
          <w:szCs w:val="24"/>
          <w:vertAlign w:val="superscript"/>
        </w:rPr>
        <w:t>th</w:t>
      </w:r>
      <w:r>
        <w:rPr>
          <w:rFonts w:ascii="Arial" w:hAnsi="Arial" w:cs="Arial"/>
          <w:sz w:val="24"/>
          <w:szCs w:val="24"/>
        </w:rPr>
        <w:t xml:space="preserve"> May 2022 </w:t>
      </w:r>
      <w:r w:rsidRPr="00507A6F">
        <w:rPr>
          <w:rFonts w:ascii="Arial" w:hAnsi="Arial" w:cs="Arial"/>
          <w:sz w:val="24"/>
          <w:szCs w:val="24"/>
        </w:rPr>
        <w:t>apply to the High Court for this purpose.</w:t>
      </w:r>
    </w:p>
    <w:p w14:paraId="636DD8AC" w14:textId="77777777" w:rsidR="00B02C89" w:rsidRPr="00D52977" w:rsidRDefault="00B02C89" w:rsidP="00B02C89">
      <w:pPr>
        <w:jc w:val="both"/>
        <w:rPr>
          <w:rFonts w:ascii="Arial" w:hAnsi="Arial" w:cs="Arial"/>
          <w:sz w:val="24"/>
          <w:szCs w:val="24"/>
        </w:rPr>
      </w:pPr>
    </w:p>
    <w:p w14:paraId="460CECF1" w14:textId="00B00DB8" w:rsidR="00C11424" w:rsidRPr="00A60C3E" w:rsidRDefault="00C21D42" w:rsidP="00906006">
      <w:pPr>
        <w:jc w:val="both"/>
        <w:rPr>
          <w:rFonts w:ascii="Arial" w:hAnsi="Arial" w:cs="Arial"/>
          <w:sz w:val="24"/>
          <w:szCs w:val="24"/>
        </w:rPr>
      </w:pPr>
      <w:r w:rsidRPr="00A60C3E">
        <w:rPr>
          <w:rFonts w:ascii="Arial" w:hAnsi="Arial" w:cs="Arial"/>
          <w:sz w:val="24"/>
          <w:szCs w:val="24"/>
        </w:rPr>
        <w:lastRenderedPageBreak/>
        <w:t>The Officer dealing with the public enquiries concerning</w:t>
      </w:r>
      <w:r w:rsidR="005E1C60" w:rsidRPr="00A60C3E">
        <w:rPr>
          <w:rFonts w:ascii="Arial" w:hAnsi="Arial" w:cs="Arial"/>
          <w:sz w:val="24"/>
          <w:szCs w:val="24"/>
        </w:rPr>
        <w:t xml:space="preserve"> </w:t>
      </w:r>
      <w:r w:rsidR="00B02C89">
        <w:rPr>
          <w:rFonts w:ascii="Arial" w:hAnsi="Arial" w:cs="Arial"/>
          <w:sz w:val="24"/>
          <w:szCs w:val="24"/>
        </w:rPr>
        <w:t>this scheme</w:t>
      </w:r>
      <w:r w:rsidRPr="00A60C3E">
        <w:rPr>
          <w:rFonts w:ascii="Arial" w:hAnsi="Arial" w:cs="Arial"/>
          <w:sz w:val="24"/>
          <w:szCs w:val="24"/>
        </w:rPr>
        <w:t xml:space="preserve"> is </w:t>
      </w:r>
      <w:bookmarkStart w:id="5" w:name="_Hlk97729224"/>
      <w:r w:rsidR="00927F02" w:rsidRPr="00A60C3E">
        <w:rPr>
          <w:rFonts w:ascii="Arial" w:hAnsi="Arial" w:cs="Arial"/>
          <w:sz w:val="24"/>
          <w:szCs w:val="24"/>
        </w:rPr>
        <w:t>M</w:t>
      </w:r>
      <w:r w:rsidR="00B92003" w:rsidRPr="00A60C3E">
        <w:rPr>
          <w:rFonts w:ascii="Arial" w:hAnsi="Arial" w:cs="Arial"/>
          <w:sz w:val="24"/>
          <w:szCs w:val="24"/>
        </w:rPr>
        <w:t xml:space="preserve">r </w:t>
      </w:r>
      <w:r w:rsidR="00CD10A4" w:rsidRPr="00A60C3E">
        <w:rPr>
          <w:rFonts w:ascii="Arial" w:hAnsi="Arial" w:cs="Arial"/>
          <w:sz w:val="24"/>
          <w:szCs w:val="24"/>
        </w:rPr>
        <w:t>P Reilly</w:t>
      </w:r>
      <w:r w:rsidR="00014838" w:rsidRPr="00A60C3E">
        <w:rPr>
          <w:rFonts w:ascii="Arial" w:hAnsi="Arial" w:cs="Arial"/>
          <w:sz w:val="24"/>
          <w:szCs w:val="24"/>
        </w:rPr>
        <w:t>,</w:t>
      </w:r>
      <w:r w:rsidR="007B164C" w:rsidRPr="00A60C3E">
        <w:rPr>
          <w:rFonts w:ascii="Arial" w:hAnsi="Arial" w:cs="Arial"/>
          <w:sz w:val="24"/>
          <w:szCs w:val="24"/>
        </w:rPr>
        <w:t xml:space="preserve"> </w:t>
      </w:r>
      <w:r w:rsidRPr="00A60C3E">
        <w:rPr>
          <w:rFonts w:ascii="Arial" w:hAnsi="Arial" w:cs="Arial"/>
          <w:sz w:val="24"/>
          <w:szCs w:val="24"/>
        </w:rPr>
        <w:t>telephone</w:t>
      </w:r>
      <w:r w:rsidR="00CD10A4" w:rsidRPr="00A60C3E">
        <w:rPr>
          <w:rFonts w:ascii="Arial" w:hAnsi="Arial" w:cs="Arial"/>
          <w:sz w:val="24"/>
          <w:szCs w:val="24"/>
        </w:rPr>
        <w:t xml:space="preserve"> 01603 224203 or</w:t>
      </w:r>
      <w:r w:rsidR="00440A26" w:rsidRPr="00A60C3E">
        <w:rPr>
          <w:rFonts w:ascii="Arial" w:hAnsi="Arial" w:cs="Arial"/>
          <w:sz w:val="24"/>
          <w:szCs w:val="24"/>
        </w:rPr>
        <w:t xml:space="preserve"> </w:t>
      </w:r>
      <w:r w:rsidR="00D85DDD" w:rsidRPr="00A60C3E">
        <w:rPr>
          <w:rFonts w:ascii="Arial" w:hAnsi="Arial" w:cs="Arial"/>
          <w:sz w:val="24"/>
          <w:szCs w:val="24"/>
        </w:rPr>
        <w:t>0344 800 8020</w:t>
      </w:r>
      <w:r w:rsidR="00950700" w:rsidRPr="00A60C3E">
        <w:rPr>
          <w:rFonts w:ascii="Arial" w:hAnsi="Arial" w:cs="Arial"/>
          <w:sz w:val="24"/>
          <w:szCs w:val="24"/>
        </w:rPr>
        <w:t>.</w:t>
      </w:r>
      <w:bookmarkEnd w:id="4"/>
    </w:p>
    <w:p w14:paraId="78EAB410" w14:textId="77777777" w:rsidR="00574D3A" w:rsidRPr="00A60C3E" w:rsidRDefault="00574D3A" w:rsidP="00906006">
      <w:pPr>
        <w:rPr>
          <w:rFonts w:ascii="Arial" w:hAnsi="Arial"/>
          <w:sz w:val="24"/>
        </w:rPr>
      </w:pPr>
    </w:p>
    <w:bookmarkEnd w:id="5"/>
    <w:p w14:paraId="5F0AB3D6" w14:textId="6E946209" w:rsidR="00574D3A" w:rsidRPr="00A60C3E" w:rsidRDefault="00574D3A" w:rsidP="00906006">
      <w:pPr>
        <w:rPr>
          <w:rFonts w:ascii="Arial" w:hAnsi="Arial" w:cs="Arial"/>
          <w:sz w:val="24"/>
        </w:rPr>
      </w:pPr>
      <w:r w:rsidRPr="00A60C3E">
        <w:rPr>
          <w:rFonts w:ascii="Arial" w:hAnsi="Arial"/>
          <w:sz w:val="24"/>
        </w:rPr>
        <w:t xml:space="preserve">DATED </w:t>
      </w:r>
      <w:r w:rsidR="00FB6083" w:rsidRPr="00A60C3E">
        <w:rPr>
          <w:rFonts w:ascii="Arial" w:hAnsi="Arial"/>
          <w:sz w:val="24"/>
        </w:rPr>
        <w:t xml:space="preserve">this </w:t>
      </w:r>
      <w:r w:rsidR="00B02C89">
        <w:rPr>
          <w:rFonts w:ascii="Arial" w:hAnsi="Arial"/>
          <w:sz w:val="24"/>
        </w:rPr>
        <w:t>27</w:t>
      </w:r>
      <w:r w:rsidR="00B02C89" w:rsidRPr="00B02C89">
        <w:rPr>
          <w:rFonts w:ascii="Arial" w:hAnsi="Arial"/>
          <w:sz w:val="24"/>
          <w:vertAlign w:val="superscript"/>
        </w:rPr>
        <w:t>th</w:t>
      </w:r>
      <w:r w:rsidR="00B02C89">
        <w:rPr>
          <w:rFonts w:ascii="Arial" w:hAnsi="Arial"/>
          <w:sz w:val="24"/>
        </w:rPr>
        <w:t xml:space="preserve"> day of May</w:t>
      </w:r>
      <w:r w:rsidR="00FB6083" w:rsidRPr="00A60C3E">
        <w:rPr>
          <w:rFonts w:ascii="Arial" w:hAnsi="Arial"/>
          <w:sz w:val="24"/>
        </w:rPr>
        <w:t xml:space="preserve"> 20</w:t>
      </w:r>
      <w:r w:rsidR="000B51B8" w:rsidRPr="00A60C3E">
        <w:rPr>
          <w:rFonts w:ascii="Arial" w:hAnsi="Arial"/>
          <w:sz w:val="24"/>
        </w:rPr>
        <w:t>22</w:t>
      </w:r>
    </w:p>
    <w:p w14:paraId="38A1F37B" w14:textId="3E6E6FD9" w:rsidR="00574D3A" w:rsidRPr="00A60C3E" w:rsidRDefault="00574D3A" w:rsidP="00906006">
      <w:pPr>
        <w:jc w:val="center"/>
        <w:rPr>
          <w:rFonts w:ascii="Arial" w:hAnsi="Arial" w:cs="Arial"/>
          <w:sz w:val="24"/>
        </w:rPr>
      </w:pPr>
    </w:p>
    <w:p w14:paraId="38068E40" w14:textId="77777777" w:rsidR="00574D3A" w:rsidRPr="00A60C3E" w:rsidRDefault="00574D3A" w:rsidP="00906006">
      <w:pPr>
        <w:keepNext/>
        <w:jc w:val="center"/>
        <w:outlineLvl w:val="0"/>
        <w:rPr>
          <w:rFonts w:ascii="Arial" w:hAnsi="Arial" w:cs="Arial"/>
          <w:sz w:val="24"/>
        </w:rPr>
      </w:pPr>
      <w:r w:rsidRPr="00A60C3E">
        <w:rPr>
          <w:rFonts w:ascii="Arial" w:hAnsi="Arial" w:cs="Arial"/>
          <w:sz w:val="24"/>
        </w:rPr>
        <w:t>Helen Edwards</w:t>
      </w:r>
    </w:p>
    <w:p w14:paraId="6E8BFB8C" w14:textId="77777777" w:rsidR="00574D3A" w:rsidRPr="00A60C3E" w:rsidRDefault="00574D3A" w:rsidP="00906006">
      <w:pPr>
        <w:jc w:val="center"/>
        <w:rPr>
          <w:rFonts w:ascii="Arial" w:hAnsi="Arial" w:cs="Arial"/>
          <w:sz w:val="24"/>
        </w:rPr>
      </w:pPr>
      <w:r w:rsidRPr="00A60C3E">
        <w:rPr>
          <w:rFonts w:ascii="Arial" w:hAnsi="Arial" w:cs="Arial"/>
          <w:sz w:val="24"/>
        </w:rPr>
        <w:t>Chief Legal Officer</w:t>
      </w:r>
    </w:p>
    <w:p w14:paraId="0B3E22F2" w14:textId="59F5A777" w:rsidR="00087FB3" w:rsidRPr="00A60C3E" w:rsidRDefault="00087FB3" w:rsidP="00906006">
      <w:pPr>
        <w:jc w:val="both"/>
        <w:rPr>
          <w:rFonts w:ascii="Arial" w:hAnsi="Arial"/>
          <w:sz w:val="24"/>
        </w:rPr>
      </w:pPr>
      <w:r w:rsidRPr="00A60C3E">
        <w:rPr>
          <w:rFonts w:ascii="Arial" w:hAnsi="Arial"/>
          <w:sz w:val="24"/>
        </w:rPr>
        <w:t>County Hall</w:t>
      </w:r>
    </w:p>
    <w:p w14:paraId="69CF65C5" w14:textId="77777777" w:rsidR="00087FB3" w:rsidRPr="00A60C3E" w:rsidRDefault="00087FB3" w:rsidP="00906006">
      <w:pPr>
        <w:jc w:val="both"/>
        <w:rPr>
          <w:rFonts w:ascii="Arial" w:hAnsi="Arial"/>
          <w:sz w:val="24"/>
        </w:rPr>
      </w:pPr>
      <w:r w:rsidRPr="00A60C3E">
        <w:rPr>
          <w:rFonts w:ascii="Arial" w:hAnsi="Arial"/>
          <w:sz w:val="24"/>
        </w:rPr>
        <w:t>Martineau Lane</w:t>
      </w:r>
    </w:p>
    <w:p w14:paraId="548017D3" w14:textId="77777777" w:rsidR="00087FB3" w:rsidRPr="00A60C3E" w:rsidRDefault="00087FB3" w:rsidP="00906006">
      <w:pPr>
        <w:jc w:val="both"/>
        <w:rPr>
          <w:rFonts w:ascii="Arial" w:hAnsi="Arial"/>
          <w:sz w:val="24"/>
        </w:rPr>
      </w:pPr>
      <w:r w:rsidRPr="00A60C3E">
        <w:rPr>
          <w:rFonts w:ascii="Arial" w:hAnsi="Arial"/>
          <w:sz w:val="24"/>
        </w:rPr>
        <w:t>Norwich</w:t>
      </w:r>
    </w:p>
    <w:p w14:paraId="511ECAA6" w14:textId="77777777" w:rsidR="00087FB3" w:rsidRPr="00A60C3E" w:rsidRDefault="00087FB3" w:rsidP="00906006">
      <w:pPr>
        <w:jc w:val="both"/>
        <w:rPr>
          <w:rFonts w:ascii="Arial" w:hAnsi="Arial"/>
          <w:sz w:val="24"/>
        </w:rPr>
      </w:pPr>
      <w:r w:rsidRPr="00A60C3E">
        <w:rPr>
          <w:rFonts w:ascii="Arial" w:hAnsi="Arial"/>
          <w:sz w:val="24"/>
        </w:rPr>
        <w:t>NR1 2DH</w:t>
      </w:r>
    </w:p>
    <w:p w14:paraId="255129B5" w14:textId="77777777" w:rsidR="00087FB3" w:rsidRPr="00A60C3E" w:rsidRDefault="00087FB3" w:rsidP="00906006">
      <w:pPr>
        <w:jc w:val="both"/>
        <w:rPr>
          <w:rFonts w:ascii="Arial" w:hAnsi="Arial"/>
          <w:sz w:val="24"/>
        </w:rPr>
      </w:pPr>
      <w:r w:rsidRPr="00A60C3E">
        <w:rPr>
          <w:rFonts w:ascii="Arial" w:hAnsi="Arial"/>
          <w:sz w:val="24"/>
        </w:rPr>
        <w:t xml:space="preserve">Note: Information you send to the Council will be used for any purpose connected with the making or confirming of this Order and will be held as long as reasonably necessary for those purposes. It may also be released to others in response to freedom of information requests. </w:t>
      </w:r>
    </w:p>
    <w:p w14:paraId="35B9D1B5" w14:textId="09A625E7" w:rsidR="00087FB3" w:rsidRPr="00A60C3E" w:rsidRDefault="000B51B8" w:rsidP="00906006">
      <w:pPr>
        <w:rPr>
          <w:i/>
        </w:rPr>
      </w:pPr>
      <w:r w:rsidRPr="00A60C3E">
        <w:rPr>
          <w:i/>
        </w:rPr>
        <w:t>HKS/7</w:t>
      </w:r>
      <w:r w:rsidR="00CD10A4" w:rsidRPr="00A60C3E">
        <w:rPr>
          <w:i/>
        </w:rPr>
        <w:t>3553(WattonPRZ057PoWL</w:t>
      </w:r>
      <w:r w:rsidR="003E3B17" w:rsidRPr="00A60C3E">
        <w:rPr>
          <w:i/>
        </w:rPr>
        <w:t>UL-RZ</w:t>
      </w:r>
      <w:r w:rsidR="005E5056" w:rsidRPr="00A60C3E">
        <w:rPr>
          <w:i/>
        </w:rPr>
        <w:t>&amp;SPP</w:t>
      </w:r>
      <w:r w:rsidR="00CD10A4" w:rsidRPr="00A60C3E">
        <w:rPr>
          <w:i/>
        </w:rPr>
        <w:t>Notice</w:t>
      </w:r>
      <w:r w:rsidR="00B02C89">
        <w:rPr>
          <w:i/>
        </w:rPr>
        <w:t>2</w:t>
      </w:r>
      <w:r w:rsidR="003E3B17" w:rsidRPr="00A60C3E">
        <w:rPr>
          <w:i/>
        </w:rPr>
        <w:t>)22</w:t>
      </w:r>
    </w:p>
    <w:sectPr w:rsidR="00087FB3" w:rsidRPr="00A60C3E" w:rsidSect="008E4AEF">
      <w:footnotePr>
        <w:numRestart w:val="eachSect"/>
      </w:footnotePr>
      <w:pgSz w:w="11909" w:h="16834" w:code="9"/>
      <w:pgMar w:top="720" w:right="1296" w:bottom="720" w:left="1296"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8B31" w14:textId="77777777" w:rsidR="00EF0464" w:rsidRDefault="00EF0464" w:rsidP="00F778A5">
      <w:r>
        <w:separator/>
      </w:r>
    </w:p>
  </w:endnote>
  <w:endnote w:type="continuationSeparator" w:id="0">
    <w:p w14:paraId="6ACC7BA4" w14:textId="77777777" w:rsidR="00EF0464" w:rsidRDefault="00EF0464" w:rsidP="00F7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26E" w14:textId="77777777" w:rsidR="00EF0464" w:rsidRDefault="00EF0464" w:rsidP="00F778A5">
      <w:r>
        <w:separator/>
      </w:r>
    </w:p>
  </w:footnote>
  <w:footnote w:type="continuationSeparator" w:id="0">
    <w:p w14:paraId="20A3F053" w14:textId="77777777" w:rsidR="00EF0464" w:rsidRDefault="00EF0464" w:rsidP="00F7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9E7466"/>
    <w:multiLevelType w:val="hybridMultilevel"/>
    <w:tmpl w:val="CCA8C67E"/>
    <w:lvl w:ilvl="0" w:tplc="02304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D454F"/>
    <w:multiLevelType w:val="hybridMultilevel"/>
    <w:tmpl w:val="9C8AF772"/>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2"/>
    <w:rsid w:val="0000285D"/>
    <w:rsid w:val="00010533"/>
    <w:rsid w:val="00012C9F"/>
    <w:rsid w:val="00013B70"/>
    <w:rsid w:val="00014838"/>
    <w:rsid w:val="000248BC"/>
    <w:rsid w:val="000334FB"/>
    <w:rsid w:val="0004307C"/>
    <w:rsid w:val="000542C8"/>
    <w:rsid w:val="000602EC"/>
    <w:rsid w:val="0006384C"/>
    <w:rsid w:val="00086B47"/>
    <w:rsid w:val="00087FB3"/>
    <w:rsid w:val="00093735"/>
    <w:rsid w:val="000B51B8"/>
    <w:rsid w:val="001037D7"/>
    <w:rsid w:val="00104260"/>
    <w:rsid w:val="00104331"/>
    <w:rsid w:val="0011562F"/>
    <w:rsid w:val="001255F0"/>
    <w:rsid w:val="001308C5"/>
    <w:rsid w:val="00133CD2"/>
    <w:rsid w:val="00156741"/>
    <w:rsid w:val="00160F00"/>
    <w:rsid w:val="00176ED7"/>
    <w:rsid w:val="0018587D"/>
    <w:rsid w:val="00185E51"/>
    <w:rsid w:val="00185E77"/>
    <w:rsid w:val="001860D2"/>
    <w:rsid w:val="001970DD"/>
    <w:rsid w:val="001E0A14"/>
    <w:rsid w:val="001E1BFD"/>
    <w:rsid w:val="001E2166"/>
    <w:rsid w:val="001E4007"/>
    <w:rsid w:val="001E52BA"/>
    <w:rsid w:val="001F32CC"/>
    <w:rsid w:val="002010F4"/>
    <w:rsid w:val="00201CD9"/>
    <w:rsid w:val="00202EB8"/>
    <w:rsid w:val="00205C53"/>
    <w:rsid w:val="00211512"/>
    <w:rsid w:val="00213930"/>
    <w:rsid w:val="002174D1"/>
    <w:rsid w:val="00234399"/>
    <w:rsid w:val="00241804"/>
    <w:rsid w:val="002561D4"/>
    <w:rsid w:val="00261F92"/>
    <w:rsid w:val="00276AF2"/>
    <w:rsid w:val="00276D85"/>
    <w:rsid w:val="002840C9"/>
    <w:rsid w:val="00286E3B"/>
    <w:rsid w:val="00290141"/>
    <w:rsid w:val="00290F09"/>
    <w:rsid w:val="00297093"/>
    <w:rsid w:val="002B21AF"/>
    <w:rsid w:val="002B241F"/>
    <w:rsid w:val="002B254C"/>
    <w:rsid w:val="002C4067"/>
    <w:rsid w:val="002D481A"/>
    <w:rsid w:val="002D4A73"/>
    <w:rsid w:val="002D608D"/>
    <w:rsid w:val="002D7717"/>
    <w:rsid w:val="002E43DA"/>
    <w:rsid w:val="002F28B6"/>
    <w:rsid w:val="00300A37"/>
    <w:rsid w:val="0031337F"/>
    <w:rsid w:val="003200A6"/>
    <w:rsid w:val="00341403"/>
    <w:rsid w:val="00343943"/>
    <w:rsid w:val="00363BCE"/>
    <w:rsid w:val="003709E8"/>
    <w:rsid w:val="00372DB6"/>
    <w:rsid w:val="00374DEF"/>
    <w:rsid w:val="0038020A"/>
    <w:rsid w:val="003B0335"/>
    <w:rsid w:val="003D6068"/>
    <w:rsid w:val="003E0D7C"/>
    <w:rsid w:val="003E3B17"/>
    <w:rsid w:val="00407CF3"/>
    <w:rsid w:val="0042215B"/>
    <w:rsid w:val="00426194"/>
    <w:rsid w:val="00427B60"/>
    <w:rsid w:val="00431375"/>
    <w:rsid w:val="0043329F"/>
    <w:rsid w:val="00440A26"/>
    <w:rsid w:val="00445393"/>
    <w:rsid w:val="004479E5"/>
    <w:rsid w:val="00452239"/>
    <w:rsid w:val="00461AA2"/>
    <w:rsid w:val="00466BB5"/>
    <w:rsid w:val="004803EF"/>
    <w:rsid w:val="00486DC9"/>
    <w:rsid w:val="004875B9"/>
    <w:rsid w:val="00490EE0"/>
    <w:rsid w:val="004A06B0"/>
    <w:rsid w:val="004A6A17"/>
    <w:rsid w:val="004F1DA2"/>
    <w:rsid w:val="00506FD6"/>
    <w:rsid w:val="00520023"/>
    <w:rsid w:val="00522FDB"/>
    <w:rsid w:val="005273E6"/>
    <w:rsid w:val="00534CAE"/>
    <w:rsid w:val="0053514D"/>
    <w:rsid w:val="00537B44"/>
    <w:rsid w:val="00555D60"/>
    <w:rsid w:val="0056089F"/>
    <w:rsid w:val="00574D3A"/>
    <w:rsid w:val="00586161"/>
    <w:rsid w:val="00586A38"/>
    <w:rsid w:val="005A29F0"/>
    <w:rsid w:val="005B424C"/>
    <w:rsid w:val="005C560B"/>
    <w:rsid w:val="005E1C60"/>
    <w:rsid w:val="005E5056"/>
    <w:rsid w:val="005F2370"/>
    <w:rsid w:val="006205EC"/>
    <w:rsid w:val="006366E9"/>
    <w:rsid w:val="00640E6C"/>
    <w:rsid w:val="00643973"/>
    <w:rsid w:val="00646644"/>
    <w:rsid w:val="00651F28"/>
    <w:rsid w:val="00652808"/>
    <w:rsid w:val="006539EC"/>
    <w:rsid w:val="00665BD6"/>
    <w:rsid w:val="00675465"/>
    <w:rsid w:val="00691373"/>
    <w:rsid w:val="006919E9"/>
    <w:rsid w:val="00694E1C"/>
    <w:rsid w:val="006963F7"/>
    <w:rsid w:val="00696BDE"/>
    <w:rsid w:val="006A34B7"/>
    <w:rsid w:val="006A6BDF"/>
    <w:rsid w:val="006B1C8E"/>
    <w:rsid w:val="006C4C44"/>
    <w:rsid w:val="006D0A46"/>
    <w:rsid w:val="006E4610"/>
    <w:rsid w:val="006E7F26"/>
    <w:rsid w:val="006F327C"/>
    <w:rsid w:val="00702386"/>
    <w:rsid w:val="0071429C"/>
    <w:rsid w:val="00726EF9"/>
    <w:rsid w:val="00733BE6"/>
    <w:rsid w:val="0073668F"/>
    <w:rsid w:val="00747496"/>
    <w:rsid w:val="007538A9"/>
    <w:rsid w:val="00761569"/>
    <w:rsid w:val="00773796"/>
    <w:rsid w:val="0078667E"/>
    <w:rsid w:val="007901B4"/>
    <w:rsid w:val="007905D6"/>
    <w:rsid w:val="00792A8C"/>
    <w:rsid w:val="007A0AE1"/>
    <w:rsid w:val="007A5D1C"/>
    <w:rsid w:val="007B164C"/>
    <w:rsid w:val="007B1F03"/>
    <w:rsid w:val="007D7687"/>
    <w:rsid w:val="007E1705"/>
    <w:rsid w:val="007E2A22"/>
    <w:rsid w:val="007E48BE"/>
    <w:rsid w:val="007F0B29"/>
    <w:rsid w:val="007F6281"/>
    <w:rsid w:val="007F70AC"/>
    <w:rsid w:val="008009BD"/>
    <w:rsid w:val="008013F3"/>
    <w:rsid w:val="00805592"/>
    <w:rsid w:val="00805AEE"/>
    <w:rsid w:val="00826157"/>
    <w:rsid w:val="00831181"/>
    <w:rsid w:val="00834C5F"/>
    <w:rsid w:val="008375BA"/>
    <w:rsid w:val="008376F6"/>
    <w:rsid w:val="00841DBA"/>
    <w:rsid w:val="00845152"/>
    <w:rsid w:val="008479E0"/>
    <w:rsid w:val="00850817"/>
    <w:rsid w:val="00860946"/>
    <w:rsid w:val="00877437"/>
    <w:rsid w:val="00886F7D"/>
    <w:rsid w:val="008A2799"/>
    <w:rsid w:val="008C1E57"/>
    <w:rsid w:val="008C2105"/>
    <w:rsid w:val="008D2E40"/>
    <w:rsid w:val="008E1870"/>
    <w:rsid w:val="008E1C67"/>
    <w:rsid w:val="008E3556"/>
    <w:rsid w:val="008E4AEF"/>
    <w:rsid w:val="008F521C"/>
    <w:rsid w:val="00906006"/>
    <w:rsid w:val="0091195B"/>
    <w:rsid w:val="0091381A"/>
    <w:rsid w:val="00917FF6"/>
    <w:rsid w:val="00922B6C"/>
    <w:rsid w:val="009265CA"/>
    <w:rsid w:val="00927F02"/>
    <w:rsid w:val="00936BCC"/>
    <w:rsid w:val="00950700"/>
    <w:rsid w:val="00950A63"/>
    <w:rsid w:val="00951FF0"/>
    <w:rsid w:val="009633FD"/>
    <w:rsid w:val="009636FE"/>
    <w:rsid w:val="009703CA"/>
    <w:rsid w:val="00973D3A"/>
    <w:rsid w:val="009804B7"/>
    <w:rsid w:val="00982820"/>
    <w:rsid w:val="009A1B05"/>
    <w:rsid w:val="009C3CC7"/>
    <w:rsid w:val="009D7126"/>
    <w:rsid w:val="009E112A"/>
    <w:rsid w:val="009F53E5"/>
    <w:rsid w:val="00A00EEB"/>
    <w:rsid w:val="00A214E1"/>
    <w:rsid w:val="00A2719B"/>
    <w:rsid w:val="00A4031E"/>
    <w:rsid w:val="00A47C09"/>
    <w:rsid w:val="00A60228"/>
    <w:rsid w:val="00A60C3E"/>
    <w:rsid w:val="00A73087"/>
    <w:rsid w:val="00A76D67"/>
    <w:rsid w:val="00A77881"/>
    <w:rsid w:val="00A80EE3"/>
    <w:rsid w:val="00A86576"/>
    <w:rsid w:val="00A871E4"/>
    <w:rsid w:val="00AC3B26"/>
    <w:rsid w:val="00AC50E6"/>
    <w:rsid w:val="00AE2613"/>
    <w:rsid w:val="00AE2AD6"/>
    <w:rsid w:val="00AF0A31"/>
    <w:rsid w:val="00AF2CDA"/>
    <w:rsid w:val="00AF484C"/>
    <w:rsid w:val="00B01FE4"/>
    <w:rsid w:val="00B02C89"/>
    <w:rsid w:val="00B03A8A"/>
    <w:rsid w:val="00B11963"/>
    <w:rsid w:val="00B142DE"/>
    <w:rsid w:val="00B17185"/>
    <w:rsid w:val="00B26BE1"/>
    <w:rsid w:val="00B32D82"/>
    <w:rsid w:val="00B4236D"/>
    <w:rsid w:val="00B44042"/>
    <w:rsid w:val="00B70567"/>
    <w:rsid w:val="00B81B8C"/>
    <w:rsid w:val="00B90F61"/>
    <w:rsid w:val="00B92003"/>
    <w:rsid w:val="00B97352"/>
    <w:rsid w:val="00BA1EF9"/>
    <w:rsid w:val="00BA6A70"/>
    <w:rsid w:val="00BC4129"/>
    <w:rsid w:val="00BC5F46"/>
    <w:rsid w:val="00BD4B29"/>
    <w:rsid w:val="00BD6946"/>
    <w:rsid w:val="00BF0A46"/>
    <w:rsid w:val="00BF1979"/>
    <w:rsid w:val="00BF27CC"/>
    <w:rsid w:val="00BF6025"/>
    <w:rsid w:val="00C11424"/>
    <w:rsid w:val="00C1318D"/>
    <w:rsid w:val="00C134E5"/>
    <w:rsid w:val="00C13E01"/>
    <w:rsid w:val="00C1647D"/>
    <w:rsid w:val="00C21D42"/>
    <w:rsid w:val="00C36CA2"/>
    <w:rsid w:val="00C42321"/>
    <w:rsid w:val="00C447F3"/>
    <w:rsid w:val="00C44C03"/>
    <w:rsid w:val="00C60A1D"/>
    <w:rsid w:val="00C77C71"/>
    <w:rsid w:val="00C801D4"/>
    <w:rsid w:val="00C867D7"/>
    <w:rsid w:val="00CB1E31"/>
    <w:rsid w:val="00CB7DB0"/>
    <w:rsid w:val="00CC3B0D"/>
    <w:rsid w:val="00CD10A4"/>
    <w:rsid w:val="00CD2750"/>
    <w:rsid w:val="00CD39B9"/>
    <w:rsid w:val="00D03B38"/>
    <w:rsid w:val="00D200B1"/>
    <w:rsid w:val="00D212F0"/>
    <w:rsid w:val="00D3059C"/>
    <w:rsid w:val="00D44322"/>
    <w:rsid w:val="00D5323B"/>
    <w:rsid w:val="00D53C9E"/>
    <w:rsid w:val="00D57769"/>
    <w:rsid w:val="00D721F3"/>
    <w:rsid w:val="00D810CA"/>
    <w:rsid w:val="00D81C63"/>
    <w:rsid w:val="00D8381D"/>
    <w:rsid w:val="00D85DDD"/>
    <w:rsid w:val="00D90B34"/>
    <w:rsid w:val="00DA18FA"/>
    <w:rsid w:val="00DC611B"/>
    <w:rsid w:val="00DF1D63"/>
    <w:rsid w:val="00DF2129"/>
    <w:rsid w:val="00E04B9F"/>
    <w:rsid w:val="00E136D3"/>
    <w:rsid w:val="00E16BF3"/>
    <w:rsid w:val="00E2547A"/>
    <w:rsid w:val="00E324DB"/>
    <w:rsid w:val="00E3299B"/>
    <w:rsid w:val="00E463F6"/>
    <w:rsid w:val="00E53129"/>
    <w:rsid w:val="00E5639E"/>
    <w:rsid w:val="00E568A2"/>
    <w:rsid w:val="00E8138C"/>
    <w:rsid w:val="00EA3563"/>
    <w:rsid w:val="00EC0698"/>
    <w:rsid w:val="00EC2B38"/>
    <w:rsid w:val="00EC61C9"/>
    <w:rsid w:val="00ED496C"/>
    <w:rsid w:val="00EE53F0"/>
    <w:rsid w:val="00EF0464"/>
    <w:rsid w:val="00EF3BF1"/>
    <w:rsid w:val="00F11CEF"/>
    <w:rsid w:val="00F17722"/>
    <w:rsid w:val="00F17D56"/>
    <w:rsid w:val="00F20D84"/>
    <w:rsid w:val="00F324F4"/>
    <w:rsid w:val="00F3624B"/>
    <w:rsid w:val="00F54A18"/>
    <w:rsid w:val="00F568A2"/>
    <w:rsid w:val="00F71182"/>
    <w:rsid w:val="00F71E30"/>
    <w:rsid w:val="00F740D2"/>
    <w:rsid w:val="00F778A5"/>
    <w:rsid w:val="00F807B9"/>
    <w:rsid w:val="00F859EA"/>
    <w:rsid w:val="00F9276E"/>
    <w:rsid w:val="00FA287B"/>
    <w:rsid w:val="00FB2EC0"/>
    <w:rsid w:val="00FB6083"/>
    <w:rsid w:val="00FB6F2B"/>
    <w:rsid w:val="00FC1550"/>
    <w:rsid w:val="00FD0057"/>
    <w:rsid w:val="00FD187E"/>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0FC1633"/>
  <w15:chartTrackingRefBased/>
  <w15:docId w15:val="{6887E802-22C9-4D66-81E1-0EF183A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F778A5"/>
    <w:pPr>
      <w:tabs>
        <w:tab w:val="center" w:pos="4513"/>
        <w:tab w:val="right" w:pos="9026"/>
      </w:tabs>
    </w:pPr>
  </w:style>
  <w:style w:type="character" w:customStyle="1" w:styleId="HeaderChar">
    <w:name w:val="Header Char"/>
    <w:link w:val="Header"/>
    <w:uiPriority w:val="99"/>
    <w:rsid w:val="00F778A5"/>
    <w:rPr>
      <w:lang w:eastAsia="en-US"/>
    </w:rPr>
  </w:style>
  <w:style w:type="paragraph" w:styleId="Footer">
    <w:name w:val="footer"/>
    <w:basedOn w:val="Normal"/>
    <w:link w:val="FooterChar"/>
    <w:rsid w:val="00F778A5"/>
    <w:pPr>
      <w:tabs>
        <w:tab w:val="center" w:pos="4513"/>
        <w:tab w:val="right" w:pos="9026"/>
      </w:tabs>
    </w:pPr>
  </w:style>
  <w:style w:type="character" w:customStyle="1" w:styleId="FooterChar">
    <w:name w:val="Footer Char"/>
    <w:link w:val="Footer"/>
    <w:rsid w:val="00F778A5"/>
    <w:rPr>
      <w:lang w:eastAsia="en-US"/>
    </w:rPr>
  </w:style>
  <w:style w:type="table" w:customStyle="1" w:styleId="TableGrid1">
    <w:name w:val="Table Grid1"/>
    <w:basedOn w:val="TableNormal"/>
    <w:next w:val="TableGrid"/>
    <w:uiPriority w:val="39"/>
    <w:rsid w:val="00F17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DABD-2A2E-4675-8403-21460141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879</Words>
  <Characters>4455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Simmons, Hazel</cp:lastModifiedBy>
  <cp:revision>5</cp:revision>
  <cp:lastPrinted>2019-12-05T10:46:00Z</cp:lastPrinted>
  <dcterms:created xsi:type="dcterms:W3CDTF">2022-05-25T13:49:00Z</dcterms:created>
  <dcterms:modified xsi:type="dcterms:W3CDTF">2022-05-25T15:22:00Z</dcterms:modified>
</cp:coreProperties>
</file>