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7056" w14:textId="77777777" w:rsidR="00F54212" w:rsidRPr="00F54212" w:rsidRDefault="00F54212" w:rsidP="00F54212">
      <w:pPr>
        <w:jc w:val="center"/>
        <w:rPr>
          <w:rFonts w:ascii="Arial" w:hAnsi="Arial"/>
          <w:b/>
          <w:sz w:val="24"/>
        </w:rPr>
      </w:pPr>
      <w:bookmarkStart w:id="0" w:name="_Hlk518030634"/>
      <w:bookmarkStart w:id="1" w:name="_Hlk13234458"/>
      <w:r w:rsidRPr="00F54212">
        <w:rPr>
          <w:rFonts w:ascii="Arial" w:hAnsi="Arial"/>
          <w:b/>
          <w:sz w:val="24"/>
        </w:rPr>
        <w:t>The Norfolk County Council</w:t>
      </w:r>
    </w:p>
    <w:p w14:paraId="03C3873C" w14:textId="77777777" w:rsidR="00F54212" w:rsidRPr="00F54212" w:rsidRDefault="00F54212" w:rsidP="00F54212">
      <w:pPr>
        <w:jc w:val="center"/>
        <w:rPr>
          <w:rFonts w:ascii="Arial" w:hAnsi="Arial"/>
          <w:b/>
          <w:bCs/>
          <w:sz w:val="24"/>
        </w:rPr>
      </w:pPr>
      <w:bookmarkStart w:id="2" w:name="_Hlk189148638"/>
      <w:bookmarkStart w:id="3" w:name="_Hlk131597523"/>
      <w:bookmarkStart w:id="4" w:name="_Hlk126739066"/>
      <w:r w:rsidRPr="00F54212">
        <w:rPr>
          <w:rFonts w:ascii="Arial" w:hAnsi="Arial"/>
          <w:b/>
          <w:bCs/>
          <w:sz w:val="24"/>
        </w:rPr>
        <w:t>(Little Melton, Various Roads)</w:t>
      </w:r>
    </w:p>
    <w:p w14:paraId="7F27C32A" w14:textId="77777777" w:rsidR="00F54212" w:rsidRPr="00F54212" w:rsidRDefault="00F54212" w:rsidP="00F54212">
      <w:pPr>
        <w:jc w:val="center"/>
        <w:rPr>
          <w:rFonts w:ascii="Arial" w:hAnsi="Arial"/>
          <w:b/>
          <w:sz w:val="24"/>
        </w:rPr>
      </w:pPr>
      <w:bookmarkStart w:id="5" w:name="_Hlk189148655"/>
      <w:bookmarkEnd w:id="2"/>
      <w:r w:rsidRPr="00F54212">
        <w:rPr>
          <w:rFonts w:ascii="Arial" w:hAnsi="Arial"/>
          <w:b/>
          <w:bCs/>
          <w:sz w:val="24"/>
        </w:rPr>
        <w:t xml:space="preserve"> (20mph Speed Zone and 30mph Speed Limit) Order 2025 </w:t>
      </w:r>
    </w:p>
    <w:bookmarkEnd w:id="3"/>
    <w:bookmarkEnd w:id="4"/>
    <w:bookmarkEnd w:id="5"/>
    <w:p w14:paraId="53ABAA3A" w14:textId="77777777" w:rsidR="009C6816" w:rsidRDefault="009C6816" w:rsidP="009C6816">
      <w:pPr>
        <w:jc w:val="center"/>
        <w:rPr>
          <w:rFonts w:ascii="Arial" w:hAnsi="Arial"/>
          <w:b/>
          <w:sz w:val="24"/>
          <w:u w:val="single"/>
        </w:rPr>
      </w:pPr>
    </w:p>
    <w:bookmarkEnd w:id="0"/>
    <w:bookmarkEnd w:id="1"/>
    <w:p w14:paraId="7BAE59F2" w14:textId="22EF496C" w:rsidR="009C6816" w:rsidRDefault="005F0C23" w:rsidP="009C6816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Statement </w:t>
      </w:r>
      <w:r w:rsidR="00F54212"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z w:val="24"/>
          <w:u w:val="single"/>
        </w:rPr>
        <w:t xml:space="preserve">f Reasons </w:t>
      </w:r>
      <w:r w:rsidR="00F54212">
        <w:rPr>
          <w:rFonts w:ascii="Arial" w:hAnsi="Arial"/>
          <w:b/>
          <w:sz w:val="24"/>
          <w:u w:val="single"/>
        </w:rPr>
        <w:t>for</w:t>
      </w:r>
      <w:r>
        <w:rPr>
          <w:rFonts w:ascii="Arial" w:hAnsi="Arial"/>
          <w:b/>
          <w:sz w:val="24"/>
          <w:u w:val="single"/>
        </w:rPr>
        <w:t xml:space="preserve"> </w:t>
      </w:r>
      <w:r w:rsidR="00F54212">
        <w:rPr>
          <w:rFonts w:ascii="Arial" w:hAnsi="Arial"/>
          <w:b/>
          <w:sz w:val="24"/>
          <w:u w:val="single"/>
        </w:rPr>
        <w:t>t</w:t>
      </w:r>
      <w:r>
        <w:rPr>
          <w:rFonts w:ascii="Arial" w:hAnsi="Arial"/>
          <w:b/>
          <w:sz w:val="24"/>
          <w:u w:val="single"/>
        </w:rPr>
        <w:t xml:space="preserve">he Making </w:t>
      </w:r>
      <w:r w:rsidR="00F54212">
        <w:rPr>
          <w:rFonts w:ascii="Arial" w:hAnsi="Arial"/>
          <w:b/>
          <w:sz w:val="24"/>
          <w:u w:val="single"/>
        </w:rPr>
        <w:t>of</w:t>
      </w:r>
      <w:r>
        <w:rPr>
          <w:rFonts w:ascii="Arial" w:hAnsi="Arial"/>
          <w:b/>
          <w:sz w:val="24"/>
          <w:u w:val="single"/>
        </w:rPr>
        <w:t xml:space="preserve"> </w:t>
      </w:r>
      <w:r w:rsidR="00F54212">
        <w:rPr>
          <w:rFonts w:ascii="Arial" w:hAnsi="Arial"/>
          <w:b/>
          <w:sz w:val="24"/>
          <w:u w:val="single"/>
        </w:rPr>
        <w:t>t</w:t>
      </w:r>
      <w:r>
        <w:rPr>
          <w:rFonts w:ascii="Arial" w:hAnsi="Arial"/>
          <w:b/>
          <w:sz w:val="24"/>
          <w:u w:val="single"/>
        </w:rPr>
        <w:t>he Order</w:t>
      </w:r>
    </w:p>
    <w:p w14:paraId="5FA75AE1" w14:textId="6E90F5CD" w:rsidR="00202453" w:rsidRDefault="00202453" w:rsidP="00EE045B">
      <w:pPr>
        <w:jc w:val="both"/>
      </w:pPr>
    </w:p>
    <w:p w14:paraId="4A32A85E" w14:textId="1471F166" w:rsidR="009C6816" w:rsidRDefault="009C6816" w:rsidP="00EE045B">
      <w:pPr>
        <w:jc w:val="both"/>
      </w:pPr>
    </w:p>
    <w:p w14:paraId="724681F6" w14:textId="7C66D3BD" w:rsidR="009C6816" w:rsidRPr="00406CD4" w:rsidRDefault="00406CD4" w:rsidP="00EE045B">
      <w:pPr>
        <w:jc w:val="both"/>
        <w:rPr>
          <w:rFonts w:ascii="Arial" w:hAnsi="Arial" w:cs="Arial"/>
          <w:sz w:val="24"/>
          <w:szCs w:val="24"/>
        </w:rPr>
      </w:pPr>
      <w:r w:rsidRPr="00406CD4">
        <w:rPr>
          <w:rFonts w:ascii="Arial" w:hAnsi="Arial" w:cs="Arial"/>
          <w:sz w:val="24"/>
          <w:szCs w:val="24"/>
        </w:rPr>
        <w:t xml:space="preserve">The proposal is to reduce the speed of vehicles </w:t>
      </w:r>
      <w:proofErr w:type="gramStart"/>
      <w:r w:rsidR="00721E3B">
        <w:rPr>
          <w:rFonts w:ascii="Arial" w:hAnsi="Arial" w:cs="Arial"/>
          <w:sz w:val="24"/>
          <w:szCs w:val="24"/>
        </w:rPr>
        <w:t xml:space="preserve">in order </w:t>
      </w:r>
      <w:r w:rsidRPr="00406CD4">
        <w:rPr>
          <w:rFonts w:ascii="Arial" w:hAnsi="Arial" w:cs="Arial"/>
          <w:sz w:val="24"/>
          <w:szCs w:val="24"/>
        </w:rPr>
        <w:t>t</w:t>
      </w:r>
      <w:r w:rsidR="009C6816" w:rsidRPr="00406CD4">
        <w:rPr>
          <w:rFonts w:ascii="Arial" w:hAnsi="Arial" w:cs="Arial"/>
          <w:sz w:val="24"/>
          <w:szCs w:val="24"/>
        </w:rPr>
        <w:t>o</w:t>
      </w:r>
      <w:proofErr w:type="gramEnd"/>
      <w:r w:rsidR="009C6816" w:rsidRPr="00406CD4">
        <w:rPr>
          <w:rFonts w:ascii="Arial" w:hAnsi="Arial" w:cs="Arial"/>
          <w:sz w:val="24"/>
          <w:szCs w:val="24"/>
        </w:rPr>
        <w:t xml:space="preserve"> improve </w:t>
      </w:r>
      <w:r w:rsidRPr="00406CD4">
        <w:rPr>
          <w:rFonts w:ascii="Arial" w:hAnsi="Arial" w:cs="Arial"/>
          <w:sz w:val="24"/>
          <w:szCs w:val="24"/>
        </w:rPr>
        <w:t xml:space="preserve">the </w:t>
      </w:r>
      <w:r w:rsidR="009C6816" w:rsidRPr="00406CD4">
        <w:rPr>
          <w:rFonts w:ascii="Arial" w:hAnsi="Arial" w:cs="Arial"/>
          <w:sz w:val="24"/>
          <w:szCs w:val="24"/>
        </w:rPr>
        <w:t>safety</w:t>
      </w:r>
      <w:r w:rsidRPr="00406CD4">
        <w:rPr>
          <w:rFonts w:ascii="Arial" w:hAnsi="Arial" w:cs="Arial"/>
          <w:sz w:val="24"/>
          <w:szCs w:val="24"/>
        </w:rPr>
        <w:t xml:space="preserve"> of pedestrians</w:t>
      </w:r>
      <w:r w:rsidR="009C6816" w:rsidRPr="00406CD4">
        <w:rPr>
          <w:rFonts w:ascii="Arial" w:hAnsi="Arial" w:cs="Arial"/>
          <w:sz w:val="24"/>
          <w:szCs w:val="24"/>
        </w:rPr>
        <w:t xml:space="preserve"> in the vicinity of the </w:t>
      </w:r>
      <w:r w:rsidRPr="00406CD4">
        <w:rPr>
          <w:rFonts w:ascii="Arial" w:hAnsi="Arial" w:cs="Arial"/>
          <w:sz w:val="24"/>
          <w:szCs w:val="24"/>
        </w:rPr>
        <w:t xml:space="preserve">Little Melton </w:t>
      </w:r>
      <w:r w:rsidR="009C6816" w:rsidRPr="00406CD4">
        <w:rPr>
          <w:rFonts w:ascii="Arial" w:hAnsi="Arial" w:cs="Arial"/>
          <w:sz w:val="24"/>
          <w:szCs w:val="24"/>
        </w:rPr>
        <w:t>area in alignment with Norfolk County Councils Speed Management Strategy.</w:t>
      </w:r>
    </w:p>
    <w:p w14:paraId="0AAFDD09" w14:textId="17BF6A21" w:rsidR="009C6816" w:rsidRPr="009C6816" w:rsidRDefault="009C6816" w:rsidP="00EE045B">
      <w:pPr>
        <w:jc w:val="both"/>
        <w:rPr>
          <w:rFonts w:ascii="Arial" w:hAnsi="Arial" w:cs="Arial"/>
          <w:sz w:val="24"/>
          <w:szCs w:val="24"/>
        </w:rPr>
      </w:pPr>
    </w:p>
    <w:p w14:paraId="25572EE2" w14:textId="037C81FD" w:rsidR="009C6816" w:rsidRPr="00C06A13" w:rsidRDefault="009C6816" w:rsidP="00EE045B">
      <w:pPr>
        <w:jc w:val="both"/>
        <w:rPr>
          <w:rFonts w:ascii="Arial" w:hAnsi="Arial" w:cs="Arial"/>
          <w:sz w:val="24"/>
          <w:szCs w:val="24"/>
        </w:rPr>
      </w:pPr>
      <w:r w:rsidRPr="009C6816">
        <w:rPr>
          <w:rFonts w:ascii="Arial" w:hAnsi="Arial" w:cs="Arial"/>
          <w:sz w:val="24"/>
          <w:szCs w:val="24"/>
        </w:rPr>
        <w:t xml:space="preserve">The proposal to make the Order is therefore made because it appears to the County Council that it is expedient to do so in accordance with Sub-Sections </w:t>
      </w:r>
      <w:r w:rsidRPr="00406CD4">
        <w:rPr>
          <w:rFonts w:ascii="Arial" w:hAnsi="Arial" w:cs="Arial"/>
          <w:sz w:val="24"/>
          <w:szCs w:val="24"/>
        </w:rPr>
        <w:t xml:space="preserve">1(a) </w:t>
      </w:r>
      <w:r w:rsidRPr="009C6816">
        <w:rPr>
          <w:rFonts w:ascii="Arial" w:hAnsi="Arial" w:cs="Arial"/>
          <w:sz w:val="24"/>
          <w:szCs w:val="24"/>
        </w:rPr>
        <w:t>of Section 1 of the Road Traffic Regulation Act, 1984</w:t>
      </w:r>
      <w:r w:rsidR="00C06A13">
        <w:rPr>
          <w:rFonts w:ascii="Arial" w:hAnsi="Arial" w:cs="Arial"/>
          <w:sz w:val="24"/>
          <w:szCs w:val="24"/>
        </w:rPr>
        <w:t xml:space="preserve">, </w:t>
      </w:r>
      <w:r w:rsidR="00721E3B">
        <w:rPr>
          <w:rFonts w:ascii="Arial" w:hAnsi="Arial" w:cs="Arial"/>
          <w:sz w:val="24"/>
          <w:szCs w:val="24"/>
        </w:rPr>
        <w:t xml:space="preserve">(a) </w:t>
      </w:r>
      <w:r w:rsidRPr="00721E3B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for avoiding danger to persons or other traffic using the road or any other road or for preventing the likelihood of any such danger arising</w:t>
      </w:r>
      <w:r w:rsidR="00721E3B" w:rsidRPr="00721E3B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.</w:t>
      </w:r>
    </w:p>
    <w:sectPr w:rsidR="009C6816" w:rsidRPr="00C0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456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6"/>
    <w:rsid w:val="00047FB4"/>
    <w:rsid w:val="000511F4"/>
    <w:rsid w:val="001E310F"/>
    <w:rsid w:val="00202453"/>
    <w:rsid w:val="00381DED"/>
    <w:rsid w:val="003B56B8"/>
    <w:rsid w:val="00406CD4"/>
    <w:rsid w:val="004D076F"/>
    <w:rsid w:val="00543EC3"/>
    <w:rsid w:val="00560124"/>
    <w:rsid w:val="005F0C23"/>
    <w:rsid w:val="00667E7D"/>
    <w:rsid w:val="006A0EFE"/>
    <w:rsid w:val="00721E3B"/>
    <w:rsid w:val="00784667"/>
    <w:rsid w:val="007B48D0"/>
    <w:rsid w:val="007F2992"/>
    <w:rsid w:val="009B7662"/>
    <w:rsid w:val="009C6816"/>
    <w:rsid w:val="00C06A13"/>
    <w:rsid w:val="00C31221"/>
    <w:rsid w:val="00EE045B"/>
    <w:rsid w:val="00F37771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6E4B"/>
  <w15:chartTrackingRefBased/>
  <w15:docId w15:val="{F3FDD5B8-6A55-4A2B-8366-3513CDA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9C6816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rsid w:val="009C6816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E3B"/>
  </w:style>
  <w:style w:type="character" w:customStyle="1" w:styleId="CommentTextChar">
    <w:name w:val="Comment Text Char"/>
    <w:basedOn w:val="DefaultParagraphFont"/>
    <w:link w:val="CommentText"/>
    <w:uiPriority w:val="99"/>
    <w:rsid w:val="00721E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3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Alexander</dc:creator>
  <cp:keywords/>
  <dc:description/>
  <cp:lastModifiedBy>Oliver Forster-Vets</cp:lastModifiedBy>
  <cp:revision>7</cp:revision>
  <dcterms:created xsi:type="dcterms:W3CDTF">2025-01-07T16:30:00Z</dcterms:created>
  <dcterms:modified xsi:type="dcterms:W3CDTF">2025-03-06T16:49:00Z</dcterms:modified>
</cp:coreProperties>
</file>